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F50E51">
        <w:rPr>
          <w:rFonts w:cs="Arial"/>
          <w:sz w:val="22"/>
          <w:szCs w:val="22"/>
        </w:rPr>
        <w:t>Guadalajara, Jalisco, a las 1</w:t>
      </w:r>
      <w:r w:rsidR="00F50E51" w:rsidRPr="00F50E51">
        <w:rPr>
          <w:rFonts w:cs="Arial"/>
          <w:sz w:val="22"/>
          <w:szCs w:val="22"/>
        </w:rPr>
        <w:t>3</w:t>
      </w:r>
      <w:r w:rsidRPr="00F50E51">
        <w:rPr>
          <w:rFonts w:cs="Arial"/>
          <w:sz w:val="22"/>
          <w:szCs w:val="22"/>
        </w:rPr>
        <w:t>:00</w:t>
      </w:r>
      <w:r w:rsidR="003E6A6A">
        <w:rPr>
          <w:rFonts w:cs="Arial"/>
          <w:sz w:val="22"/>
          <w:szCs w:val="22"/>
        </w:rPr>
        <w:t xml:space="preserve"> trece</w:t>
      </w:r>
      <w:r w:rsidRPr="00F50E51">
        <w:rPr>
          <w:rFonts w:cs="Arial"/>
          <w:sz w:val="22"/>
          <w:szCs w:val="22"/>
        </w:rPr>
        <w:t xml:space="preserve"> horas del día </w:t>
      </w:r>
      <w:r w:rsidR="00F50E51" w:rsidRPr="00F50E51">
        <w:rPr>
          <w:rFonts w:cs="Arial"/>
          <w:sz w:val="22"/>
          <w:szCs w:val="22"/>
        </w:rPr>
        <w:t xml:space="preserve"> 22 veintidós</w:t>
      </w:r>
      <w:r w:rsidRPr="00F50E51">
        <w:rPr>
          <w:rFonts w:cs="Arial"/>
          <w:sz w:val="22"/>
          <w:szCs w:val="22"/>
        </w:rPr>
        <w:t xml:space="preserve"> del mes de </w:t>
      </w:r>
      <w:r w:rsidR="00F50E51" w:rsidRPr="00F50E51">
        <w:rPr>
          <w:rFonts w:cs="Arial"/>
          <w:sz w:val="22"/>
          <w:szCs w:val="22"/>
        </w:rPr>
        <w:t>mayo</w:t>
      </w:r>
      <w:r w:rsidRPr="00F50E51">
        <w:rPr>
          <w:rFonts w:cs="Arial"/>
          <w:sz w:val="22"/>
          <w:szCs w:val="22"/>
        </w:rPr>
        <w:t xml:space="preserve"> del año 2018 dos mil dieciocho, en la sala de juntas del Despacho de la Subsecretaría de Administración, ubicada en el mezzanine del edificio localizado en avenida Prolongación</w:t>
      </w:r>
      <w:r w:rsidRPr="00661427">
        <w:rPr>
          <w:rFonts w:cs="Arial"/>
          <w:sz w:val="22"/>
          <w:szCs w:val="22"/>
        </w:rPr>
        <w:t xml:space="preserve"> Alcalde  número 1221, Colonia Miraflores en la ciudad de Guadalajara, Jalisco, se reunieron los integrantes </w:t>
      </w:r>
      <w:r>
        <w:rPr>
          <w:rFonts w:cs="Arial"/>
          <w:sz w:val="22"/>
          <w:szCs w:val="22"/>
        </w:rPr>
        <w:t xml:space="preserve">del Comité de </w:t>
      </w:r>
      <w:r w:rsidRPr="00F50E51">
        <w:rPr>
          <w:rFonts w:cs="Arial"/>
          <w:sz w:val="22"/>
          <w:szCs w:val="22"/>
        </w:rPr>
        <w:t xml:space="preserve">Adquisiciones de la Administración Centralizada del Poder Ejecutivo del Estado de Jalisco, para celebrar la </w:t>
      </w:r>
      <w:r w:rsidR="00F50E51" w:rsidRPr="00F50E51">
        <w:rPr>
          <w:rFonts w:cs="Arial"/>
          <w:b/>
          <w:sz w:val="22"/>
          <w:szCs w:val="22"/>
          <w:u w:val="single"/>
        </w:rPr>
        <w:t>DÉCIMO SEXTA</w:t>
      </w:r>
      <w:r w:rsidRPr="00F50E51">
        <w:rPr>
          <w:rFonts w:cs="Arial"/>
          <w:b/>
          <w:sz w:val="22"/>
          <w:szCs w:val="22"/>
          <w:u w:val="single"/>
        </w:rPr>
        <w:t xml:space="preserve"> REUNIÓN EXTRAORDINARIA</w:t>
      </w:r>
      <w:r w:rsidRPr="003E6A6A">
        <w:rPr>
          <w:rFonts w:cs="Arial"/>
          <w:b/>
          <w:sz w:val="22"/>
          <w:szCs w:val="22"/>
        </w:rPr>
        <w:t xml:space="preserve">  </w:t>
      </w:r>
      <w:r w:rsidRPr="00F50E51">
        <w:rPr>
          <w:rFonts w:cs="Arial"/>
          <w:sz w:val="22"/>
          <w:szCs w:val="22"/>
        </w:rPr>
        <w:t>del año en curso; se procedió a iniciar la reunión de conformidad a lo establecido por el artículo 123 del Reglamento de la Ley de Compras Gubernamentales, Enajenaciones y Contratación de Servicios del Estado de Jalisco y sus Municipios,  la cual se desahogará de conformidad</w:t>
      </w:r>
      <w:r w:rsidRPr="00661427">
        <w:rPr>
          <w:rFonts w:cs="Arial"/>
          <w:sz w:val="22"/>
          <w:szCs w:val="22"/>
        </w:rPr>
        <w:t xml:space="preserve"> al  siguiente: -</w:t>
      </w:r>
      <w:r>
        <w:rPr>
          <w:rFonts w:cs="Arial"/>
          <w:sz w:val="22"/>
          <w:szCs w:val="22"/>
        </w:rPr>
        <w:t>----------</w:t>
      </w:r>
      <w:r w:rsidR="00DC1915">
        <w:rPr>
          <w:rFonts w:cs="Arial"/>
          <w:sz w:val="22"/>
          <w:szCs w:val="22"/>
        </w:rPr>
        <w:t>--</w:t>
      </w:r>
      <w:r w:rsidR="003E6A6A">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3E6A6A">
        <w:rPr>
          <w:rFonts w:cs="Arial"/>
          <w:sz w:val="22"/>
          <w:szCs w:val="22"/>
        </w:rPr>
        <w:t>--</w:t>
      </w:r>
      <w:r w:rsidRPr="00661427">
        <w:rPr>
          <w:rFonts w:cs="Arial"/>
          <w:sz w:val="22"/>
          <w:szCs w:val="22"/>
        </w:rPr>
        <w:t>------------</w:t>
      </w:r>
      <w:r w:rsidR="00DC1915">
        <w:rPr>
          <w:rFonts w:cs="Arial"/>
          <w:sz w:val="22"/>
          <w:szCs w:val="22"/>
        </w:rPr>
        <w:t>-------</w:t>
      </w:r>
      <w:r w:rsidR="003E6A6A">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3E6A6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3E6A6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3E6A6A">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3E6A6A">
        <w:rPr>
          <w:rFonts w:cs="Arial"/>
          <w:sz w:val="22"/>
          <w:szCs w:val="22"/>
        </w:rPr>
        <w:t xml:space="preserve"> </w:t>
      </w:r>
      <w:r w:rsidRPr="00661427">
        <w:rPr>
          <w:rFonts w:cs="Arial"/>
          <w:sz w:val="22"/>
          <w:szCs w:val="22"/>
        </w:rPr>
        <w:t>-----------------------------------------------------------------------------------------------</w:t>
      </w:r>
      <w:r w:rsidR="00DC1915">
        <w:rPr>
          <w:rFonts w:cs="Arial"/>
          <w:sz w:val="22"/>
          <w:szCs w:val="22"/>
        </w:rPr>
        <w:t>--------------</w:t>
      </w:r>
      <w:r w:rsidR="003E6A6A">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3E6A6A">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3E6A6A">
        <w:rPr>
          <w:rFonts w:cs="Arial"/>
          <w:sz w:val="22"/>
          <w:szCs w:val="22"/>
        </w:rPr>
        <w:t xml:space="preserve"> </w:t>
      </w:r>
      <w:r w:rsidRPr="00661427">
        <w:rPr>
          <w:rFonts w:cs="Arial"/>
          <w:sz w:val="22"/>
          <w:szCs w:val="22"/>
        </w:rPr>
        <w:t>-----------------------------------------------------------------------------------</w:t>
      </w:r>
      <w:r>
        <w:rPr>
          <w:rFonts w:cs="Arial"/>
          <w:sz w:val="22"/>
          <w:szCs w:val="22"/>
        </w:rPr>
        <w:t>--</w:t>
      </w:r>
      <w:r w:rsidR="003E6A6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97447" w:rsidRPr="00D8399B" w:rsidRDefault="00B97447" w:rsidP="00B97447">
      <w:pPr>
        <w:pStyle w:val="Textoindependiente"/>
        <w:numPr>
          <w:ilvl w:val="0"/>
          <w:numId w:val="4"/>
        </w:numPr>
        <w:spacing w:line="360" w:lineRule="auto"/>
        <w:ind w:left="284" w:firstLine="0"/>
        <w:rPr>
          <w:rFonts w:cs="Arial"/>
          <w:sz w:val="22"/>
          <w:szCs w:val="22"/>
        </w:rPr>
      </w:pPr>
      <w:r w:rsidRPr="00D8399B">
        <w:rPr>
          <w:rFonts w:cs="Arial"/>
          <w:b/>
          <w:sz w:val="22"/>
          <w:szCs w:val="22"/>
        </w:rPr>
        <w:t>Lic. Luis Mauricio Gudiño Coronado</w:t>
      </w:r>
      <w:r w:rsidRPr="00D8399B">
        <w:rPr>
          <w:rFonts w:cs="Arial"/>
          <w:sz w:val="22"/>
          <w:szCs w:val="22"/>
        </w:rPr>
        <w:t xml:space="preserve"> Presidente del Comité, representante de la SEPAF. </w:t>
      </w:r>
      <w:r w:rsidR="003E6A6A">
        <w:rPr>
          <w:rFonts w:cs="Arial"/>
          <w:sz w:val="22"/>
          <w:szCs w:val="22"/>
        </w:rPr>
        <w:t>-</w:t>
      </w:r>
      <w:r w:rsidRPr="00D8399B">
        <w:rPr>
          <w:rFonts w:cs="Arial"/>
          <w:sz w:val="22"/>
          <w:szCs w:val="22"/>
        </w:rPr>
        <w:t>--</w:t>
      </w:r>
    </w:p>
    <w:p w:rsidR="00B97447" w:rsidRPr="00D8399B" w:rsidRDefault="00B97447" w:rsidP="00B97447">
      <w:pPr>
        <w:pStyle w:val="Textoindependiente"/>
        <w:numPr>
          <w:ilvl w:val="0"/>
          <w:numId w:val="4"/>
        </w:numPr>
        <w:spacing w:line="360" w:lineRule="auto"/>
        <w:ind w:left="284" w:firstLine="0"/>
        <w:rPr>
          <w:rFonts w:cs="Arial"/>
          <w:sz w:val="22"/>
          <w:szCs w:val="22"/>
        </w:rPr>
      </w:pPr>
      <w:r w:rsidRPr="00D8399B">
        <w:rPr>
          <w:rFonts w:cs="Arial"/>
          <w:b/>
          <w:sz w:val="22"/>
          <w:szCs w:val="22"/>
        </w:rPr>
        <w:t xml:space="preserve"> Mtro. Gerardo Castillo Torres.</w:t>
      </w:r>
      <w:r w:rsidRPr="00D8399B">
        <w:rPr>
          <w:rFonts w:cs="Arial"/>
          <w:sz w:val="22"/>
          <w:szCs w:val="22"/>
        </w:rPr>
        <w:t xml:space="preserve"> Secretario Ejecutivo del Comité, representante de </w:t>
      </w:r>
      <w:r w:rsidR="00D8399B" w:rsidRPr="00D8399B">
        <w:rPr>
          <w:rFonts w:cs="Arial"/>
          <w:sz w:val="22"/>
          <w:szCs w:val="22"/>
        </w:rPr>
        <w:t>la SEPAF</w:t>
      </w:r>
      <w:r w:rsidRPr="00D8399B">
        <w:rPr>
          <w:rFonts w:cs="Arial"/>
          <w:sz w:val="22"/>
          <w:szCs w:val="22"/>
        </w:rPr>
        <w:t xml:space="preserve">.   </w:t>
      </w:r>
    </w:p>
    <w:p w:rsidR="00B97447" w:rsidRPr="00D8399B" w:rsidRDefault="00B97447" w:rsidP="00B97447">
      <w:pPr>
        <w:pStyle w:val="Textoindependiente"/>
        <w:numPr>
          <w:ilvl w:val="0"/>
          <w:numId w:val="4"/>
        </w:numPr>
        <w:spacing w:line="360" w:lineRule="auto"/>
        <w:ind w:left="284" w:firstLine="0"/>
        <w:jc w:val="left"/>
        <w:rPr>
          <w:rFonts w:cs="Arial"/>
          <w:sz w:val="22"/>
          <w:szCs w:val="22"/>
        </w:rPr>
      </w:pPr>
      <w:r w:rsidRPr="00D8399B">
        <w:rPr>
          <w:rFonts w:cs="Arial"/>
          <w:b/>
          <w:sz w:val="22"/>
          <w:szCs w:val="22"/>
        </w:rPr>
        <w:t>Lic. Armando González Farah.</w:t>
      </w:r>
      <w:r w:rsidRPr="00D8399B">
        <w:rPr>
          <w:rFonts w:cs="Arial"/>
          <w:sz w:val="22"/>
          <w:szCs w:val="22"/>
        </w:rPr>
        <w:t xml:space="preserve"> Vocal del Consejo de Cámaras Industriales de Jalisco. </w:t>
      </w:r>
      <w:r w:rsidR="003E6A6A">
        <w:rPr>
          <w:rFonts w:cs="Arial"/>
          <w:sz w:val="22"/>
          <w:szCs w:val="22"/>
        </w:rPr>
        <w:t>-</w:t>
      </w:r>
      <w:r w:rsidRPr="00D8399B">
        <w:rPr>
          <w:rFonts w:cs="Arial"/>
          <w:sz w:val="22"/>
          <w:szCs w:val="22"/>
        </w:rPr>
        <w:t>-------</w:t>
      </w:r>
    </w:p>
    <w:p w:rsidR="00B97447" w:rsidRPr="00D8399B" w:rsidRDefault="00B97447" w:rsidP="00B97447">
      <w:pPr>
        <w:pStyle w:val="Textoindependiente"/>
        <w:numPr>
          <w:ilvl w:val="0"/>
          <w:numId w:val="4"/>
        </w:numPr>
        <w:spacing w:line="360" w:lineRule="auto"/>
        <w:ind w:left="284" w:firstLine="0"/>
        <w:rPr>
          <w:rFonts w:cs="Arial"/>
          <w:sz w:val="22"/>
          <w:szCs w:val="22"/>
        </w:rPr>
      </w:pPr>
      <w:r w:rsidRPr="00D8399B">
        <w:rPr>
          <w:rFonts w:cs="Arial"/>
          <w:b/>
          <w:sz w:val="22"/>
          <w:szCs w:val="22"/>
        </w:rPr>
        <w:t>Lic. Eduardo Martínez González.</w:t>
      </w:r>
      <w:r w:rsidRPr="00D8399B">
        <w:rPr>
          <w:rFonts w:cs="Arial"/>
          <w:sz w:val="22"/>
          <w:szCs w:val="22"/>
        </w:rPr>
        <w:t xml:space="preserve"> Vocal Propietario del Centro Empresarial de Jalisco S.P. ---</w:t>
      </w:r>
    </w:p>
    <w:p w:rsidR="00B97447" w:rsidRPr="00D8399B" w:rsidRDefault="00B97447" w:rsidP="00B97447">
      <w:pPr>
        <w:pStyle w:val="Textoindependiente"/>
        <w:numPr>
          <w:ilvl w:val="0"/>
          <w:numId w:val="4"/>
        </w:numPr>
        <w:spacing w:line="360" w:lineRule="auto"/>
        <w:ind w:left="284" w:firstLine="0"/>
        <w:rPr>
          <w:rFonts w:cs="Arial"/>
          <w:sz w:val="22"/>
          <w:szCs w:val="22"/>
        </w:rPr>
      </w:pPr>
      <w:r w:rsidRPr="00D8399B">
        <w:rPr>
          <w:rFonts w:cs="Arial"/>
          <w:b/>
          <w:sz w:val="22"/>
          <w:szCs w:val="22"/>
        </w:rPr>
        <w:t xml:space="preserve">Lic. José Luis Ayala Ávalos. </w:t>
      </w:r>
      <w:r w:rsidRPr="00D8399B">
        <w:rPr>
          <w:rFonts w:cs="Arial"/>
          <w:sz w:val="22"/>
          <w:szCs w:val="22"/>
        </w:rPr>
        <w:t xml:space="preserve">Vocal de la Contraloría del Estado de Jalisco. </w:t>
      </w:r>
      <w:r w:rsidR="003E6A6A">
        <w:rPr>
          <w:rFonts w:cs="Arial"/>
          <w:sz w:val="22"/>
          <w:szCs w:val="22"/>
        </w:rPr>
        <w:t>--</w:t>
      </w:r>
      <w:r w:rsidRPr="00D8399B">
        <w:rPr>
          <w:rFonts w:cs="Arial"/>
          <w:sz w:val="22"/>
          <w:szCs w:val="22"/>
        </w:rPr>
        <w:t>-------</w:t>
      </w:r>
      <w:r w:rsidR="00DC1915" w:rsidRPr="00D8399B">
        <w:rPr>
          <w:rFonts w:cs="Arial"/>
          <w:sz w:val="22"/>
          <w:szCs w:val="22"/>
        </w:rPr>
        <w:t>--------------</w:t>
      </w:r>
    </w:p>
    <w:p w:rsidR="00B97447" w:rsidRPr="00D8399B" w:rsidRDefault="00D8399B" w:rsidP="00B97447">
      <w:pPr>
        <w:pStyle w:val="Textoindependiente"/>
        <w:numPr>
          <w:ilvl w:val="0"/>
          <w:numId w:val="4"/>
        </w:numPr>
        <w:spacing w:line="360" w:lineRule="auto"/>
        <w:ind w:left="284" w:firstLine="0"/>
        <w:rPr>
          <w:rFonts w:cs="Arial"/>
          <w:sz w:val="22"/>
          <w:szCs w:val="22"/>
        </w:rPr>
      </w:pPr>
      <w:r w:rsidRPr="00D8399B">
        <w:rPr>
          <w:rFonts w:cs="Arial"/>
          <w:b/>
          <w:sz w:val="22"/>
          <w:szCs w:val="22"/>
        </w:rPr>
        <w:t>C. Héctor Hugo Castro.</w:t>
      </w:r>
      <w:r w:rsidR="00B97447" w:rsidRPr="00D8399B">
        <w:rPr>
          <w:rFonts w:cs="Arial"/>
          <w:sz w:val="22"/>
          <w:szCs w:val="22"/>
        </w:rPr>
        <w:t xml:space="preserve"> Vocal </w:t>
      </w:r>
      <w:r w:rsidR="008A2959">
        <w:rPr>
          <w:rFonts w:cs="Arial"/>
          <w:sz w:val="22"/>
          <w:szCs w:val="22"/>
        </w:rPr>
        <w:t>Suplente</w:t>
      </w:r>
      <w:r w:rsidR="00B97447" w:rsidRPr="00D8399B">
        <w:rPr>
          <w:rFonts w:cs="Arial"/>
          <w:sz w:val="22"/>
          <w:szCs w:val="22"/>
        </w:rPr>
        <w:t xml:space="preserve"> del Consejo Coordinador de Jóvenes Empresarios del Estado de Jalisco. --------------------------------------------------------</w:t>
      </w:r>
      <w:r w:rsidR="00DC1915" w:rsidRPr="00D8399B">
        <w:rPr>
          <w:rFonts w:cs="Arial"/>
          <w:sz w:val="22"/>
          <w:szCs w:val="22"/>
        </w:rPr>
        <w:t>----------------------------</w:t>
      </w:r>
      <w:r w:rsidRPr="00D8399B">
        <w:rPr>
          <w:rFonts w:cs="Arial"/>
          <w:sz w:val="22"/>
          <w:szCs w:val="22"/>
        </w:rPr>
        <w:t>-</w:t>
      </w:r>
      <w:r w:rsidR="003E6A6A">
        <w:rPr>
          <w:rFonts w:cs="Arial"/>
          <w:sz w:val="22"/>
          <w:szCs w:val="22"/>
        </w:rPr>
        <w:t>-</w:t>
      </w:r>
      <w:r w:rsidRPr="00D8399B">
        <w:rPr>
          <w:rFonts w:cs="Arial"/>
          <w:sz w:val="22"/>
          <w:szCs w:val="22"/>
        </w:rPr>
        <w:t>---------------</w:t>
      </w:r>
      <w:r w:rsidR="003E6A6A">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w:t>
      </w:r>
      <w:r w:rsidRPr="00F50E51">
        <w:rPr>
          <w:rFonts w:cs="Arial"/>
          <w:sz w:val="22"/>
          <w:szCs w:val="22"/>
        </w:rPr>
        <w:t>artículo  125 del mismo</w:t>
      </w:r>
      <w:r w:rsidRPr="00661427">
        <w:rPr>
          <w:rFonts w:cs="Arial"/>
          <w:sz w:val="22"/>
          <w:szCs w:val="22"/>
        </w:rPr>
        <w:t xml:space="preserve"> Reglamento.------------------------</w:t>
      </w:r>
      <w:r>
        <w:rPr>
          <w:rFonts w:cs="Arial"/>
          <w:sz w:val="22"/>
          <w:szCs w:val="22"/>
        </w:rPr>
        <w:t>-------------------------------</w:t>
      </w:r>
      <w:r w:rsidR="00F50E5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Compras Gubernamentales, Enajenaciones y Contratación de Servicios del Estado de Jalisco y sus Municipios, el Lic. Luis Mauricio Gudiño Coronado</w:t>
      </w:r>
      <w:r w:rsidRPr="00661427">
        <w:rPr>
          <w:rFonts w:cs="Arial"/>
          <w:sz w:val="22"/>
          <w:szCs w:val="22"/>
        </w:rPr>
        <w:t>,</w:t>
      </w:r>
      <w:r>
        <w:rPr>
          <w:rFonts w:cs="Arial"/>
          <w:sz w:val="22"/>
          <w:szCs w:val="22"/>
        </w:rPr>
        <w:t xml:space="preserve"> Presidente del </w:t>
      </w:r>
      <w:r w:rsidRPr="00F50E51">
        <w:rPr>
          <w:rFonts w:cs="Arial"/>
          <w:sz w:val="22"/>
          <w:szCs w:val="22"/>
        </w:rPr>
        <w:t>Comité</w:t>
      </w:r>
      <w:r w:rsidR="00F50E51" w:rsidRPr="00F50E51">
        <w:rPr>
          <w:rFonts w:cs="Arial"/>
          <w:sz w:val="22"/>
          <w:szCs w:val="22"/>
        </w:rPr>
        <w:t>, sometió</w:t>
      </w:r>
      <w:r w:rsidRPr="00F50E51">
        <w:rPr>
          <w:rFonts w:cs="Arial"/>
          <w:sz w:val="22"/>
          <w:szCs w:val="22"/>
        </w:rPr>
        <w:t xml:space="preserve"> a consideración la lectura y aprobac</w:t>
      </w:r>
      <w:r w:rsidR="00F50E51">
        <w:rPr>
          <w:rFonts w:cs="Arial"/>
          <w:sz w:val="22"/>
          <w:szCs w:val="22"/>
        </w:rPr>
        <w:t xml:space="preserve">ión del acta correspondiente a la Novena </w:t>
      </w:r>
      <w:r w:rsidRPr="00F50E51">
        <w:rPr>
          <w:rFonts w:cs="Arial"/>
          <w:sz w:val="22"/>
          <w:szCs w:val="22"/>
        </w:rPr>
        <w:t xml:space="preserve">Reunión Ordinaria del Comité, celebrada el día </w:t>
      </w:r>
      <w:r w:rsidR="00F50E51" w:rsidRPr="00F50E51">
        <w:rPr>
          <w:rFonts w:cs="Arial"/>
          <w:sz w:val="22"/>
          <w:szCs w:val="22"/>
        </w:rPr>
        <w:t>14 catorce</w:t>
      </w:r>
      <w:r w:rsidRPr="00F50E51">
        <w:rPr>
          <w:rFonts w:cs="Arial"/>
          <w:sz w:val="22"/>
          <w:szCs w:val="22"/>
        </w:rPr>
        <w:t xml:space="preserve"> del mes de </w:t>
      </w:r>
      <w:r w:rsidR="00F50E51" w:rsidRPr="00F50E51">
        <w:rPr>
          <w:rFonts w:cs="Arial"/>
          <w:sz w:val="22"/>
          <w:szCs w:val="22"/>
        </w:rPr>
        <w:t>mayo</w:t>
      </w:r>
      <w:r w:rsidRPr="00F50E51">
        <w:rPr>
          <w:rFonts w:cs="Arial"/>
          <w:sz w:val="22"/>
          <w:szCs w:val="22"/>
        </w:rPr>
        <w:t xml:space="preserve"> de 2018 dos mil dieciocho</w:t>
      </w:r>
      <w:r w:rsidRPr="00661427">
        <w:rPr>
          <w:rFonts w:cs="Arial"/>
          <w:sz w:val="22"/>
          <w:szCs w:val="22"/>
        </w:rPr>
        <w:t xml:space="preserve"> por </w:t>
      </w:r>
      <w:r>
        <w:rPr>
          <w:rFonts w:cs="Arial"/>
          <w:sz w:val="22"/>
          <w:szCs w:val="22"/>
        </w:rPr>
        <w:t>el Comité de Adquisiciones de la Administración Centralizada del Poder Ejecutivo del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F50E51">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3E6A6A">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005743" w:rsidRPr="00C75104" w:rsidRDefault="00005743" w:rsidP="00005743">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LPL26/2018 correspondiente al proyecto denominado: </w:t>
      </w:r>
      <w:r>
        <w:rPr>
          <w:rFonts w:cs="Arial"/>
          <w:b/>
          <w:color w:val="000000" w:themeColor="text1"/>
          <w:sz w:val="22"/>
          <w:szCs w:val="22"/>
        </w:rPr>
        <w:t xml:space="preserve">“ADQUISICIÓN DE UN SISTEMA DE MULTA DIGITAL EN SITIO PARA LA SECRETARÍA DE MOVILIDAD”; </w:t>
      </w:r>
      <w:r w:rsidRPr="00E60DC0">
        <w:rPr>
          <w:rFonts w:cs="Arial"/>
          <w:color w:val="000000" w:themeColor="text1"/>
          <w:sz w:val="22"/>
          <w:szCs w:val="22"/>
        </w:rPr>
        <w:t xml:space="preserve">presentadas ante el Comité el día  </w:t>
      </w:r>
      <w:r>
        <w:rPr>
          <w:rFonts w:cs="Arial"/>
          <w:color w:val="000000" w:themeColor="text1"/>
          <w:sz w:val="22"/>
          <w:szCs w:val="22"/>
        </w:rPr>
        <w:t>14 de mayo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005743" w:rsidRPr="007A0F81" w:rsidRDefault="00005743" w:rsidP="00005743">
      <w:pPr>
        <w:pStyle w:val="Textoindependiente"/>
        <w:spacing w:line="360" w:lineRule="auto"/>
        <w:rPr>
          <w:rFonts w:cs="Arial"/>
          <w:sz w:val="22"/>
          <w:szCs w:val="22"/>
        </w:rPr>
      </w:pPr>
      <w:r>
        <w:rPr>
          <w:rFonts w:cs="Arial"/>
          <w:color w:val="000000" w:themeColor="text1"/>
          <w:sz w:val="22"/>
          <w:szCs w:val="22"/>
        </w:rPr>
        <w:lastRenderedPageBreak/>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387"/>
        <w:gridCol w:w="2925"/>
        <w:gridCol w:w="2609"/>
      </w:tblGrid>
      <w:tr w:rsidR="00005743" w:rsidRPr="00F50E51" w:rsidTr="00BC67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i/>
                <w:iCs/>
                <w:color w:val="000000" w:themeColor="text1"/>
                <w:sz w:val="22"/>
                <w:szCs w:val="22"/>
                <w:lang w:val="es-ES"/>
              </w:rPr>
            </w:pPr>
            <w:r w:rsidRPr="00F50E51">
              <w:rPr>
                <w:rFonts w:cs="Arial"/>
                <w:i/>
                <w:iCs/>
                <w:color w:val="000000" w:themeColor="text1"/>
                <w:sz w:val="22"/>
                <w:szCs w:val="22"/>
                <w:lang w:val="es-ES"/>
              </w:rPr>
              <w:t>DOCUMENTO SOLICITADO</w:t>
            </w:r>
          </w:p>
        </w:tc>
        <w:tc>
          <w:tcPr>
            <w:tcW w:w="1474" w:type="pct"/>
            <w:vAlign w:val="center"/>
            <w:hideMark/>
          </w:tcPr>
          <w:p w:rsidR="00005743" w:rsidRPr="00F50E51"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color w:val="000000" w:themeColor="text1"/>
                <w:sz w:val="22"/>
                <w:szCs w:val="22"/>
                <w:lang w:val="es-ES"/>
              </w:rPr>
            </w:pPr>
            <w:r w:rsidRPr="00F50E51">
              <w:rPr>
                <w:rFonts w:cs="Arial"/>
                <w:i/>
                <w:iCs/>
                <w:color w:val="000000" w:themeColor="text1"/>
                <w:sz w:val="22"/>
                <w:szCs w:val="22"/>
                <w:lang w:val="es-ES"/>
              </w:rPr>
              <w:t>URBAN CONNECTIONS S.A. de C.V.</w:t>
            </w:r>
          </w:p>
        </w:tc>
        <w:tc>
          <w:tcPr>
            <w:tcW w:w="1315" w:type="pct"/>
            <w:vAlign w:val="center"/>
            <w:hideMark/>
          </w:tcPr>
          <w:p w:rsidR="00005743" w:rsidRPr="00F50E51"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i/>
                <w:iCs/>
                <w:color w:val="000000" w:themeColor="text1"/>
                <w:sz w:val="22"/>
                <w:szCs w:val="22"/>
                <w:lang w:val="es-ES"/>
              </w:rPr>
            </w:pPr>
            <w:r w:rsidRPr="00F50E51">
              <w:rPr>
                <w:rFonts w:cs="Arial"/>
                <w:i/>
                <w:iCs/>
                <w:color w:val="000000" w:themeColor="text1"/>
                <w:sz w:val="22"/>
                <w:szCs w:val="22"/>
                <w:lang w:val="es-ES"/>
              </w:rPr>
              <w:t>CORPATECH S.A. de C.V.</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3 (Carta proposición)</w:t>
            </w: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Merge w:val="restar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4 (Acreditación)</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Merge/>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Guadalajara, Jalisco</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Zapopan, Jalisco</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5 (Propuesta Técnica)</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6 (Propuesta Económica)</w:t>
            </w: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Merge w:val="restar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7 (Estratificación)</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Merge/>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Micro</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Micro</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9 (IMSS)</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10 (Declaración de Integridad)</w:t>
            </w: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Anexo 11 (Identificación Oficial Vigente)</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Carta bajo protesta que esta al corriente del ISN.</w:t>
            </w:r>
          </w:p>
        </w:tc>
        <w:tc>
          <w:tcPr>
            <w:tcW w:w="1474"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2211"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Escrito, en el que el firmante manifieste, bajo protesta de decir verdad, que cuenta con</w:t>
            </w:r>
            <w:r w:rsidRPr="00F50E51">
              <w:rPr>
                <w:rFonts w:cs="Arial"/>
                <w:color w:val="000000" w:themeColor="text1"/>
                <w:sz w:val="22"/>
                <w:szCs w:val="22"/>
                <w:lang w:val="es-ES"/>
              </w:rPr>
              <w:br/>
              <w:t>facultades suficientes para comprometerse por sí o por su representada, sin que resulte</w:t>
            </w:r>
            <w:r w:rsidRPr="00F50E51">
              <w:rPr>
                <w:rFonts w:cs="Arial"/>
                <w:color w:val="000000" w:themeColor="text1"/>
                <w:sz w:val="22"/>
                <w:szCs w:val="22"/>
                <w:lang w:val="es-ES"/>
              </w:rPr>
              <w:br/>
              <w:t>necesario acreditar su personalidad jurídica, conforme al artículo 59, numeral 1 fracción VI</w:t>
            </w:r>
            <w:r w:rsidRPr="00F50E51">
              <w:rPr>
                <w:rFonts w:cs="Arial"/>
                <w:color w:val="000000" w:themeColor="text1"/>
                <w:sz w:val="22"/>
                <w:szCs w:val="22"/>
                <w:lang w:val="es-ES"/>
              </w:rPr>
              <w:br/>
              <w:t>de la Ley.</w:t>
            </w:r>
          </w:p>
        </w:tc>
        <w:tc>
          <w:tcPr>
            <w:tcW w:w="1474"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c>
          <w:tcPr>
            <w:tcW w:w="1315"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Entregó</w:t>
            </w:r>
          </w:p>
        </w:tc>
      </w:tr>
    </w:tbl>
    <w:p w:rsidR="00005743" w:rsidRDefault="00005743" w:rsidP="00005743">
      <w:pPr>
        <w:pStyle w:val="Textoindependiente"/>
        <w:spacing w:line="360" w:lineRule="auto"/>
        <w:rPr>
          <w:rFonts w:cs="Arial"/>
          <w:color w:val="000000" w:themeColor="text1"/>
          <w:sz w:val="22"/>
          <w:szCs w:val="22"/>
        </w:rPr>
      </w:pPr>
      <w:r>
        <w:rPr>
          <w:rFonts w:cs="Arial"/>
          <w:color w:val="000000" w:themeColor="text1"/>
          <w:sz w:val="22"/>
          <w:szCs w:val="22"/>
        </w:rPr>
        <w:t>---------------------------------------------------------------------------------------------------------------------------------------</w:t>
      </w:r>
    </w:p>
    <w:p w:rsidR="00005743" w:rsidRDefault="00005743" w:rsidP="00005743">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se concluye</w:t>
      </w:r>
      <w:r>
        <w:rPr>
          <w:rFonts w:cs="Arial"/>
          <w:color w:val="000000" w:themeColor="text1"/>
          <w:sz w:val="22"/>
          <w:szCs w:val="22"/>
        </w:rPr>
        <w:t xml:space="preserve"> que una vez revisadas las propuestas el participante denominado </w:t>
      </w:r>
      <w:r w:rsidRPr="005378A9">
        <w:rPr>
          <w:rFonts w:cs="Arial"/>
          <w:b/>
          <w:color w:val="000000" w:themeColor="text1"/>
          <w:sz w:val="22"/>
          <w:szCs w:val="22"/>
        </w:rPr>
        <w:t>URBAN CONNECTIONS S.A. de C.V.</w:t>
      </w:r>
      <w:r>
        <w:rPr>
          <w:rFonts w:cs="Arial"/>
          <w:color w:val="000000" w:themeColor="text1"/>
          <w:sz w:val="22"/>
          <w:szCs w:val="22"/>
        </w:rPr>
        <w:t xml:space="preserve"> presentó una falla matemática en el cálculo del Impuesto al Valor Agregado en su propuesta económica, siendo la siguiente: -----------------</w:t>
      </w:r>
    </w:p>
    <w:tbl>
      <w:tblPr>
        <w:tblStyle w:val="Sombreadoclaro1"/>
        <w:tblW w:w="5000" w:type="pct"/>
        <w:tblLook w:val="04A0" w:firstRow="1" w:lastRow="0" w:firstColumn="1" w:lastColumn="0" w:noHBand="0" w:noVBand="1"/>
      </w:tblPr>
      <w:tblGrid>
        <w:gridCol w:w="3059"/>
        <w:gridCol w:w="2320"/>
        <w:gridCol w:w="2302"/>
        <w:gridCol w:w="2240"/>
      </w:tblGrid>
      <w:tr w:rsidR="00005743" w:rsidRPr="005378A9" w:rsidTr="00BC67A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41" w:type="pct"/>
            <w:vAlign w:val="center"/>
            <w:hideMark/>
          </w:tcPr>
          <w:p w:rsidR="00005743" w:rsidRPr="005378A9" w:rsidRDefault="00005743" w:rsidP="00BC67AC">
            <w:pPr>
              <w:pStyle w:val="Textoindependiente"/>
              <w:spacing w:line="360" w:lineRule="auto"/>
              <w:jc w:val="center"/>
              <w:rPr>
                <w:rFonts w:cs="Arial"/>
                <w:color w:val="000000" w:themeColor="text1"/>
                <w:sz w:val="22"/>
                <w:szCs w:val="22"/>
                <w:lang w:val="es-ES"/>
              </w:rPr>
            </w:pPr>
            <w:r w:rsidRPr="005378A9">
              <w:rPr>
                <w:rFonts w:cs="Arial"/>
                <w:color w:val="000000" w:themeColor="text1"/>
                <w:sz w:val="22"/>
                <w:szCs w:val="22"/>
                <w:lang w:val="es-ES"/>
              </w:rPr>
              <w:t>PARTICIPANTE</w:t>
            </w:r>
          </w:p>
        </w:tc>
        <w:tc>
          <w:tcPr>
            <w:tcW w:w="1169" w:type="pct"/>
            <w:vAlign w:val="center"/>
            <w:hideMark/>
          </w:tcPr>
          <w:p w:rsidR="003E6A6A"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IMPORTE</w:t>
            </w:r>
          </w:p>
          <w:p w:rsidR="00005743" w:rsidRPr="005378A9"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 xml:space="preserve"> OFERTADO</w:t>
            </w:r>
          </w:p>
        </w:tc>
        <w:tc>
          <w:tcPr>
            <w:tcW w:w="1160" w:type="pct"/>
            <w:vAlign w:val="center"/>
            <w:hideMark/>
          </w:tcPr>
          <w:p w:rsidR="00005743" w:rsidRPr="005378A9"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IMPORTE REAL</w:t>
            </w:r>
          </w:p>
        </w:tc>
        <w:tc>
          <w:tcPr>
            <w:tcW w:w="1129" w:type="pct"/>
            <w:vAlign w:val="center"/>
            <w:hideMark/>
          </w:tcPr>
          <w:p w:rsidR="00005743" w:rsidRPr="005378A9"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DIFERENCIA</w:t>
            </w:r>
          </w:p>
        </w:tc>
      </w:tr>
      <w:tr w:rsidR="00005743" w:rsidRPr="005378A9" w:rsidTr="00BC67A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541" w:type="pct"/>
            <w:vAlign w:val="center"/>
            <w:hideMark/>
          </w:tcPr>
          <w:p w:rsidR="00005743" w:rsidRPr="005378A9" w:rsidRDefault="00005743" w:rsidP="00BC67AC">
            <w:pPr>
              <w:pStyle w:val="Textoindependiente"/>
              <w:spacing w:line="360" w:lineRule="auto"/>
              <w:jc w:val="center"/>
              <w:rPr>
                <w:rFonts w:cs="Arial"/>
                <w:color w:val="000000" w:themeColor="text1"/>
                <w:sz w:val="22"/>
                <w:szCs w:val="22"/>
                <w:lang w:val="es-ES"/>
              </w:rPr>
            </w:pPr>
            <w:r w:rsidRPr="005378A9">
              <w:rPr>
                <w:rFonts w:cs="Arial"/>
                <w:color w:val="000000" w:themeColor="text1"/>
                <w:sz w:val="22"/>
                <w:szCs w:val="22"/>
                <w:lang w:val="es-ES"/>
              </w:rPr>
              <w:t>URBAN CONNECTIONS S.A. de C.V.</w:t>
            </w:r>
          </w:p>
        </w:tc>
        <w:tc>
          <w:tcPr>
            <w:tcW w:w="1169" w:type="pct"/>
            <w:noWrap/>
            <w:vAlign w:val="center"/>
            <w:hideMark/>
          </w:tcPr>
          <w:p w:rsidR="00005743" w:rsidRPr="005378A9"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$44,961,600.00</w:t>
            </w:r>
          </w:p>
        </w:tc>
        <w:tc>
          <w:tcPr>
            <w:tcW w:w="1160" w:type="pct"/>
            <w:noWrap/>
            <w:vAlign w:val="center"/>
            <w:hideMark/>
          </w:tcPr>
          <w:p w:rsidR="00005743" w:rsidRPr="005378A9"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$44,892,000.00</w:t>
            </w:r>
          </w:p>
        </w:tc>
        <w:tc>
          <w:tcPr>
            <w:tcW w:w="1129" w:type="pct"/>
            <w:noWrap/>
            <w:vAlign w:val="center"/>
            <w:hideMark/>
          </w:tcPr>
          <w:p w:rsidR="00005743" w:rsidRPr="005378A9"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378A9">
              <w:rPr>
                <w:rFonts w:cs="Arial"/>
                <w:color w:val="000000" w:themeColor="text1"/>
                <w:sz w:val="22"/>
                <w:szCs w:val="22"/>
                <w:lang w:val="es-ES"/>
              </w:rPr>
              <w:t>$69,600.00</w:t>
            </w:r>
          </w:p>
        </w:tc>
      </w:tr>
    </w:tbl>
    <w:p w:rsidR="00005743" w:rsidRDefault="00005743" w:rsidP="00005743">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005743" w:rsidRDefault="00005743" w:rsidP="00005743">
      <w:pPr>
        <w:pStyle w:val="Textoindependiente"/>
        <w:spacing w:line="360" w:lineRule="auto"/>
        <w:rPr>
          <w:rFonts w:cs="Arial"/>
          <w:color w:val="000000" w:themeColor="text1"/>
          <w:sz w:val="22"/>
          <w:szCs w:val="22"/>
        </w:rPr>
      </w:pPr>
      <w:r w:rsidRPr="00910E73">
        <w:rPr>
          <w:rFonts w:cs="Arial"/>
          <w:color w:val="000000" w:themeColor="text1"/>
          <w:sz w:val="22"/>
          <w:szCs w:val="22"/>
        </w:rPr>
        <w:t xml:space="preserve"> </w:t>
      </w:r>
      <w:r>
        <w:rPr>
          <w:rFonts w:cs="Arial"/>
          <w:color w:val="000000" w:themeColor="text1"/>
          <w:sz w:val="22"/>
          <w:szCs w:val="22"/>
        </w:rPr>
        <w:t xml:space="preserve">Una vez informada la precisión en la propuesta del participante se concluyó </w:t>
      </w:r>
      <w:r w:rsidRPr="00910E73">
        <w:rPr>
          <w:rFonts w:cs="Arial"/>
          <w:color w:val="000000" w:themeColor="text1"/>
          <w:sz w:val="22"/>
          <w:szCs w:val="22"/>
        </w:rPr>
        <w:t>lo siguiente: ----------------</w:t>
      </w:r>
    </w:p>
    <w:tbl>
      <w:tblPr>
        <w:tblStyle w:val="Sombreadoclaro1"/>
        <w:tblW w:w="5000" w:type="pct"/>
        <w:tblLook w:val="04A0" w:firstRow="1" w:lastRow="0" w:firstColumn="1" w:lastColumn="0" w:noHBand="0" w:noVBand="1"/>
      </w:tblPr>
      <w:tblGrid>
        <w:gridCol w:w="3090"/>
        <w:gridCol w:w="2344"/>
        <w:gridCol w:w="2162"/>
        <w:gridCol w:w="2325"/>
      </w:tblGrid>
      <w:tr w:rsidR="00005743" w:rsidRPr="00F50E51" w:rsidTr="00BC67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7" w:type="pct"/>
            <w:noWrap/>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PARTICIPANTE</w:t>
            </w:r>
          </w:p>
        </w:tc>
        <w:tc>
          <w:tcPr>
            <w:tcW w:w="1181" w:type="pct"/>
            <w:noWrap/>
            <w:vAlign w:val="center"/>
            <w:hideMark/>
          </w:tcPr>
          <w:p w:rsidR="00005743" w:rsidRPr="00F50E51"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IMPORTE</w:t>
            </w:r>
          </w:p>
        </w:tc>
        <w:tc>
          <w:tcPr>
            <w:tcW w:w="1089" w:type="pct"/>
            <w:noWrap/>
            <w:vAlign w:val="center"/>
            <w:hideMark/>
          </w:tcPr>
          <w:p w:rsidR="00005743" w:rsidRPr="00F50E51"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I.V.A.</w:t>
            </w:r>
          </w:p>
        </w:tc>
        <w:tc>
          <w:tcPr>
            <w:tcW w:w="1172" w:type="pct"/>
            <w:noWrap/>
            <w:vAlign w:val="center"/>
            <w:hideMark/>
          </w:tcPr>
          <w:p w:rsidR="00005743" w:rsidRPr="00F50E51"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TOTAL</w:t>
            </w:r>
          </w:p>
        </w:tc>
      </w:tr>
      <w:tr w:rsidR="00005743" w:rsidRPr="00F50E51"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57"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URBAN CONNECTIONS S.A. de C.V.</w:t>
            </w:r>
          </w:p>
        </w:tc>
        <w:tc>
          <w:tcPr>
            <w:tcW w:w="1181"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$38,700,000.00</w:t>
            </w:r>
          </w:p>
        </w:tc>
        <w:tc>
          <w:tcPr>
            <w:tcW w:w="1089"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$6,192,000.00</w:t>
            </w:r>
          </w:p>
        </w:tc>
        <w:tc>
          <w:tcPr>
            <w:tcW w:w="1172" w:type="pct"/>
            <w:noWrap/>
            <w:vAlign w:val="center"/>
            <w:hideMark/>
          </w:tcPr>
          <w:p w:rsidR="00005743" w:rsidRPr="00F50E51"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$44,892,000.00</w:t>
            </w:r>
          </w:p>
        </w:tc>
      </w:tr>
      <w:tr w:rsidR="00005743" w:rsidRPr="00F50E51" w:rsidTr="00BC67AC">
        <w:trPr>
          <w:trHeight w:val="20"/>
        </w:trPr>
        <w:tc>
          <w:tcPr>
            <w:cnfStyle w:val="001000000000" w:firstRow="0" w:lastRow="0" w:firstColumn="1" w:lastColumn="0" w:oddVBand="0" w:evenVBand="0" w:oddHBand="0" w:evenHBand="0" w:firstRowFirstColumn="0" w:firstRowLastColumn="0" w:lastRowFirstColumn="0" w:lastRowLastColumn="0"/>
            <w:tcW w:w="1557" w:type="pct"/>
            <w:vAlign w:val="center"/>
            <w:hideMark/>
          </w:tcPr>
          <w:p w:rsidR="00005743" w:rsidRPr="00F50E51" w:rsidRDefault="00005743" w:rsidP="00BC67AC">
            <w:pPr>
              <w:pStyle w:val="Textoindependiente"/>
              <w:spacing w:line="360" w:lineRule="auto"/>
              <w:jc w:val="center"/>
              <w:rPr>
                <w:rFonts w:cs="Arial"/>
                <w:color w:val="000000" w:themeColor="text1"/>
                <w:sz w:val="22"/>
                <w:szCs w:val="22"/>
                <w:lang w:val="es-ES"/>
              </w:rPr>
            </w:pPr>
            <w:r w:rsidRPr="00F50E51">
              <w:rPr>
                <w:rFonts w:cs="Arial"/>
                <w:color w:val="000000" w:themeColor="text1"/>
                <w:sz w:val="22"/>
                <w:szCs w:val="22"/>
                <w:lang w:val="es-ES"/>
              </w:rPr>
              <w:t>CORPATECH S.A. de C.V.</w:t>
            </w:r>
          </w:p>
        </w:tc>
        <w:tc>
          <w:tcPr>
            <w:tcW w:w="1181"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$42,000,000.00</w:t>
            </w:r>
          </w:p>
        </w:tc>
        <w:tc>
          <w:tcPr>
            <w:tcW w:w="1089"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$6,720,000.00</w:t>
            </w:r>
          </w:p>
        </w:tc>
        <w:tc>
          <w:tcPr>
            <w:tcW w:w="1172" w:type="pct"/>
            <w:noWrap/>
            <w:vAlign w:val="center"/>
            <w:hideMark/>
          </w:tcPr>
          <w:p w:rsidR="00005743" w:rsidRPr="00F50E51"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50E51">
              <w:rPr>
                <w:rFonts w:cs="Arial"/>
                <w:color w:val="000000" w:themeColor="text1"/>
                <w:sz w:val="22"/>
                <w:szCs w:val="22"/>
                <w:lang w:val="es-ES"/>
              </w:rPr>
              <w:t>$48,720,000.00</w:t>
            </w:r>
          </w:p>
        </w:tc>
      </w:tr>
    </w:tbl>
    <w:p w:rsidR="00005743" w:rsidRPr="00720C42" w:rsidRDefault="00005743" w:rsidP="00005743">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005743" w:rsidRPr="00720C42" w:rsidRDefault="00005743" w:rsidP="00005743">
      <w:pPr>
        <w:pStyle w:val="Textoindependiente"/>
        <w:spacing w:line="360" w:lineRule="auto"/>
        <w:rPr>
          <w:rFonts w:cs="Arial"/>
          <w:color w:val="000000" w:themeColor="text1"/>
          <w:sz w:val="22"/>
          <w:szCs w:val="22"/>
        </w:rPr>
      </w:pPr>
      <w:r w:rsidRPr="00720C42">
        <w:rPr>
          <w:rFonts w:cs="Arial"/>
          <w:color w:val="000000" w:themeColor="text1"/>
          <w:sz w:val="22"/>
          <w:szCs w:val="22"/>
        </w:rPr>
        <w:t xml:space="preserve">El techo presupuestal del presente proceso es por un monto de </w:t>
      </w:r>
      <w:r>
        <w:rPr>
          <w:rFonts w:cs="Arial"/>
          <w:color w:val="000000" w:themeColor="text1"/>
          <w:sz w:val="22"/>
          <w:szCs w:val="22"/>
        </w:rPr>
        <w:t xml:space="preserve">$44´951,061.92 (Cuarenta y cuatro millones novecientos cincuenta y un mil sesenta y un pesos 92/100 moneda nacional).   </w:t>
      </w:r>
      <w:r w:rsidRPr="00720C42">
        <w:rPr>
          <w:rFonts w:cs="Arial"/>
          <w:color w:val="000000" w:themeColor="text1"/>
          <w:sz w:val="22"/>
          <w:szCs w:val="22"/>
        </w:rPr>
        <w:t>------------------</w:t>
      </w:r>
    </w:p>
    <w:p w:rsidR="00005743" w:rsidRDefault="00005743" w:rsidP="00005743">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005743" w:rsidRPr="00B966DA" w:rsidRDefault="00005743" w:rsidP="00005743">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realizada por el Lic. Leopoldo René Figueroa Barragán, Director General Administrativo de la Secretaría de Movilidad, se concluye lo siguiente:  </w:t>
      </w:r>
      <w:r w:rsidRPr="002218A4">
        <w:rPr>
          <w:rFonts w:cs="Arial"/>
          <w:color w:val="000000" w:themeColor="text1"/>
          <w:sz w:val="22"/>
          <w:szCs w:val="22"/>
        </w:rPr>
        <w:t xml:space="preserve"> ------</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5135"/>
        <w:gridCol w:w="4786"/>
      </w:tblGrid>
      <w:tr w:rsidR="00005743" w:rsidRPr="005378A9" w:rsidTr="00BC67A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8" w:type="pct"/>
            <w:vAlign w:val="center"/>
            <w:hideMark/>
          </w:tcPr>
          <w:p w:rsidR="00005743" w:rsidRPr="005378A9" w:rsidRDefault="00005743" w:rsidP="00BC67AC">
            <w:pPr>
              <w:pStyle w:val="Textoindependiente"/>
              <w:spacing w:line="360" w:lineRule="auto"/>
              <w:jc w:val="center"/>
              <w:rPr>
                <w:rFonts w:cs="Arial"/>
                <w:sz w:val="22"/>
                <w:szCs w:val="22"/>
                <w:lang w:val="es-ES"/>
              </w:rPr>
            </w:pPr>
            <w:r w:rsidRPr="005378A9">
              <w:rPr>
                <w:rFonts w:cs="Arial"/>
                <w:sz w:val="22"/>
                <w:szCs w:val="22"/>
                <w:lang w:val="es-ES"/>
              </w:rPr>
              <w:t>PARTICIPANTE</w:t>
            </w:r>
          </w:p>
        </w:tc>
        <w:tc>
          <w:tcPr>
            <w:tcW w:w="2412" w:type="pct"/>
            <w:noWrap/>
            <w:vAlign w:val="center"/>
            <w:hideMark/>
          </w:tcPr>
          <w:p w:rsidR="00005743" w:rsidRPr="005378A9" w:rsidRDefault="00005743"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378A9">
              <w:rPr>
                <w:rFonts w:cs="Arial"/>
                <w:sz w:val="22"/>
                <w:szCs w:val="22"/>
                <w:lang w:val="es-ES"/>
              </w:rPr>
              <w:t>ANÁLISIS TÉCNICO</w:t>
            </w:r>
          </w:p>
        </w:tc>
      </w:tr>
      <w:tr w:rsidR="00005743" w:rsidRPr="005378A9" w:rsidTr="00BC67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8" w:type="pct"/>
            <w:vAlign w:val="center"/>
            <w:hideMark/>
          </w:tcPr>
          <w:p w:rsidR="00005743" w:rsidRPr="005378A9" w:rsidRDefault="00005743" w:rsidP="00BC67AC">
            <w:pPr>
              <w:pStyle w:val="Textoindependiente"/>
              <w:spacing w:line="360" w:lineRule="auto"/>
              <w:jc w:val="center"/>
              <w:rPr>
                <w:rFonts w:cs="Arial"/>
                <w:sz w:val="22"/>
                <w:szCs w:val="22"/>
                <w:lang w:val="es-ES"/>
              </w:rPr>
            </w:pPr>
            <w:r w:rsidRPr="005378A9">
              <w:rPr>
                <w:rFonts w:cs="Arial"/>
                <w:sz w:val="22"/>
                <w:szCs w:val="22"/>
                <w:lang w:val="es-ES"/>
              </w:rPr>
              <w:t>URBAN CONNECTIONS S.A. de C.V.</w:t>
            </w:r>
          </w:p>
        </w:tc>
        <w:tc>
          <w:tcPr>
            <w:tcW w:w="2412" w:type="pct"/>
            <w:noWrap/>
            <w:vAlign w:val="center"/>
            <w:hideMark/>
          </w:tcPr>
          <w:p w:rsidR="00005743" w:rsidRPr="005378A9" w:rsidRDefault="00005743"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378A9">
              <w:rPr>
                <w:rFonts w:cs="Arial"/>
                <w:sz w:val="22"/>
                <w:szCs w:val="22"/>
                <w:lang w:val="es-ES"/>
              </w:rPr>
              <w:t>SI CUMPLE</w:t>
            </w:r>
          </w:p>
        </w:tc>
      </w:tr>
      <w:tr w:rsidR="00005743" w:rsidRPr="005378A9" w:rsidTr="00BC67AC">
        <w:trPr>
          <w:trHeight w:val="300"/>
        </w:trPr>
        <w:tc>
          <w:tcPr>
            <w:cnfStyle w:val="001000000000" w:firstRow="0" w:lastRow="0" w:firstColumn="1" w:lastColumn="0" w:oddVBand="0" w:evenVBand="0" w:oddHBand="0" w:evenHBand="0" w:firstRowFirstColumn="0" w:firstRowLastColumn="0" w:lastRowFirstColumn="0" w:lastRowLastColumn="0"/>
            <w:tcW w:w="2588" w:type="pct"/>
            <w:vAlign w:val="center"/>
            <w:hideMark/>
          </w:tcPr>
          <w:p w:rsidR="00005743" w:rsidRPr="005378A9" w:rsidRDefault="00005743" w:rsidP="00BC67AC">
            <w:pPr>
              <w:pStyle w:val="Textoindependiente"/>
              <w:spacing w:line="360" w:lineRule="auto"/>
              <w:jc w:val="center"/>
              <w:rPr>
                <w:rFonts w:cs="Arial"/>
                <w:sz w:val="22"/>
                <w:szCs w:val="22"/>
                <w:lang w:val="es-ES"/>
              </w:rPr>
            </w:pPr>
            <w:r w:rsidRPr="005378A9">
              <w:rPr>
                <w:rFonts w:cs="Arial"/>
                <w:sz w:val="22"/>
                <w:szCs w:val="22"/>
                <w:lang w:val="es-ES"/>
              </w:rPr>
              <w:t>CORPATECH S.A. de C.V.</w:t>
            </w:r>
          </w:p>
        </w:tc>
        <w:tc>
          <w:tcPr>
            <w:tcW w:w="2412" w:type="pct"/>
            <w:noWrap/>
            <w:vAlign w:val="center"/>
            <w:hideMark/>
          </w:tcPr>
          <w:p w:rsidR="00005743" w:rsidRPr="005378A9" w:rsidRDefault="00005743"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378A9">
              <w:rPr>
                <w:rFonts w:cs="Arial"/>
                <w:sz w:val="22"/>
                <w:szCs w:val="22"/>
                <w:lang w:val="es-ES"/>
              </w:rPr>
              <w:t>SI CUMPLE</w:t>
            </w:r>
          </w:p>
        </w:tc>
      </w:tr>
    </w:tbl>
    <w:p w:rsidR="00005743" w:rsidRDefault="00005743" w:rsidP="00005743">
      <w:pPr>
        <w:pStyle w:val="Textoindependiente"/>
        <w:spacing w:line="360" w:lineRule="auto"/>
        <w:rPr>
          <w:rFonts w:cs="Arial"/>
          <w:sz w:val="22"/>
          <w:szCs w:val="22"/>
        </w:rPr>
      </w:pPr>
      <w:r>
        <w:rPr>
          <w:rFonts w:cs="Arial"/>
          <w:sz w:val="22"/>
          <w:szCs w:val="22"/>
        </w:rPr>
        <w:t>--------------------------------------------------------------------------------------------------------------------------------------</w:t>
      </w:r>
    </w:p>
    <w:p w:rsidR="00BC67AC" w:rsidRPr="00BC67AC" w:rsidRDefault="00005743" w:rsidP="00BC67AC">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LPL26/2018 correspondiente al proyecto denominado: </w:t>
      </w:r>
      <w:r>
        <w:rPr>
          <w:rFonts w:cs="Arial"/>
          <w:b/>
          <w:color w:val="000000" w:themeColor="text1"/>
          <w:sz w:val="22"/>
          <w:szCs w:val="22"/>
        </w:rPr>
        <w:t xml:space="preserve">“ADQUISICIÓN DE UN SISTEMA DE MULTA DIGITAL EN SITIO PARA LA SECRETARÍA DE MOVILIDAD”; </w:t>
      </w:r>
      <w:r>
        <w:rPr>
          <w:rFonts w:cs="Arial"/>
          <w:color w:val="000000" w:themeColor="text1"/>
          <w:sz w:val="22"/>
          <w:szCs w:val="22"/>
        </w:rPr>
        <w:t>resolviendo la</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Pr>
          <w:rFonts w:cs="Arial"/>
          <w:b/>
          <w:color w:val="000000" w:themeColor="text1"/>
          <w:sz w:val="22"/>
          <w:szCs w:val="22"/>
        </w:rPr>
        <w:t>URBAN CONNECTIONS S.A. de C.V.</w:t>
      </w:r>
      <w:r>
        <w:rPr>
          <w:rFonts w:cs="Arial"/>
          <w:color w:val="000000" w:themeColor="text1"/>
          <w:sz w:val="22"/>
          <w:szCs w:val="22"/>
        </w:rPr>
        <w:t xml:space="preserve"> por un monto de hasta $44´892,000.00 (Cuarenta y cuatro millones ochocientos noventa y dos mil pesos 00/100 moneda nacional) 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F50E51" w:rsidRPr="00F50E51" w:rsidRDefault="00005743" w:rsidP="00BC67AC">
      <w:pPr>
        <w:pStyle w:val="Textoindependiente"/>
        <w:spacing w:line="360" w:lineRule="auto"/>
        <w:rPr>
          <w:rFonts w:cs="Arial"/>
          <w:sz w:val="22"/>
          <w:szCs w:val="22"/>
        </w:rPr>
      </w:pPr>
      <w:r>
        <w:rPr>
          <w:rFonts w:cs="Arial"/>
          <w:color w:val="000000" w:themeColor="text1"/>
          <w:sz w:val="22"/>
          <w:szCs w:val="22"/>
        </w:rPr>
        <w:t>-----------------------------------------------------------------------------------------------------------------------------</w:t>
      </w:r>
      <w:r w:rsidR="00BC67AC">
        <w:rPr>
          <w:rFonts w:cs="Arial"/>
          <w:color w:val="000000" w:themeColor="text1"/>
          <w:sz w:val="22"/>
          <w:szCs w:val="22"/>
        </w:rPr>
        <w:t>--------</w:t>
      </w:r>
    </w:p>
    <w:p w:rsidR="00BC67AC" w:rsidRPr="00C75104" w:rsidRDefault="00BC67AC" w:rsidP="00BC67AC">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LPL28/2018 correspondiente al proyecto denominado: </w:t>
      </w:r>
      <w:r>
        <w:rPr>
          <w:rFonts w:cs="Arial"/>
          <w:b/>
          <w:color w:val="000000" w:themeColor="text1"/>
          <w:sz w:val="22"/>
          <w:szCs w:val="22"/>
        </w:rPr>
        <w:t xml:space="preserve">“APOYO PARA LA RESTITUCIÓN DE DERECHOS DE NIÑAS, NIÑOS Y ADOLESCENTES DEL SISTEMA DIF JALISCO”; </w:t>
      </w:r>
      <w:r w:rsidRPr="00E60DC0">
        <w:rPr>
          <w:rFonts w:cs="Arial"/>
          <w:color w:val="000000" w:themeColor="text1"/>
          <w:sz w:val="22"/>
          <w:szCs w:val="22"/>
        </w:rPr>
        <w:t xml:space="preserve">presentadas ante el Comité el día  </w:t>
      </w:r>
      <w:r>
        <w:rPr>
          <w:rFonts w:cs="Arial"/>
          <w:color w:val="000000" w:themeColor="text1"/>
          <w:sz w:val="22"/>
          <w:szCs w:val="22"/>
        </w:rPr>
        <w:t>14 de mayo  de 2018</w:t>
      </w:r>
      <w:r w:rsidRPr="00E60DC0">
        <w:rPr>
          <w:rFonts w:cs="Arial"/>
          <w:color w:val="000000" w:themeColor="text1"/>
          <w:sz w:val="22"/>
          <w:szCs w:val="22"/>
        </w:rPr>
        <w:t>; en apego al artículo 64, 65 y 66 de la Ley de Compras Gubernamentales</w:t>
      </w:r>
      <w:r w:rsidRPr="008214EF">
        <w:rPr>
          <w:rFonts w:cs="Arial"/>
          <w:color w:val="000000" w:themeColor="text1"/>
          <w:sz w:val="22"/>
          <w:szCs w:val="22"/>
        </w:rPr>
        <w:t>, Enajenaciones y Contratación de Servicios del Estado de Jalisco y sus Municipios; una vez evaluada</w:t>
      </w:r>
      <w:r w:rsidRPr="00DE3DF9">
        <w:rPr>
          <w:rFonts w:cs="Arial"/>
          <w:color w:val="000000" w:themeColor="text1"/>
          <w:sz w:val="22"/>
          <w:szCs w:val="22"/>
        </w:rPr>
        <w:t xml:space="preserve"> la información se concluye lo</w:t>
      </w:r>
      <w:r>
        <w:rPr>
          <w:rFonts w:cs="Arial"/>
          <w:color w:val="000000" w:themeColor="text1"/>
          <w:sz w:val="22"/>
          <w:szCs w:val="22"/>
        </w:rPr>
        <w:t xml:space="preserve"> siguiente: ----------------------------------------------------------------------------------</w:t>
      </w:r>
    </w:p>
    <w:p w:rsidR="00BC67AC" w:rsidRPr="007A0F81" w:rsidRDefault="00BC67AC" w:rsidP="00BC67AC">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3793"/>
        <w:gridCol w:w="2947"/>
        <w:gridCol w:w="3181"/>
      </w:tblGrid>
      <w:tr w:rsidR="00BC67AC" w:rsidRPr="00BC67AC" w:rsidTr="00BC67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i/>
                <w:iCs/>
                <w:color w:val="000000" w:themeColor="text1"/>
                <w:sz w:val="22"/>
                <w:szCs w:val="22"/>
                <w:lang w:val="es-ES"/>
              </w:rPr>
            </w:pPr>
            <w:r w:rsidRPr="00BC67AC">
              <w:rPr>
                <w:rFonts w:cs="Arial"/>
                <w:i/>
                <w:iCs/>
                <w:color w:val="000000" w:themeColor="text1"/>
                <w:sz w:val="22"/>
                <w:szCs w:val="22"/>
                <w:lang w:val="es-ES"/>
              </w:rPr>
              <w:lastRenderedPageBreak/>
              <w:t>DOCUMENTO SOLICITADO</w:t>
            </w:r>
          </w:p>
        </w:tc>
        <w:tc>
          <w:tcPr>
            <w:tcW w:w="1485"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Distribuidora de Alimentos NUVE S.A. de C.V.</w:t>
            </w:r>
          </w:p>
        </w:tc>
        <w:tc>
          <w:tcPr>
            <w:tcW w:w="1603"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PEF Comercial de Occidente S.A. de C.V.</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3 (Carta proposición)</w:t>
            </w: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Merge w:val="restar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4 (Acreditación)</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Merge/>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El Salto, Jalisco.</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5 (Propuesta Técnica)</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6 (Propuesta Económica)</w:t>
            </w: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Merge w:val="restar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7 (Estratificación)</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Merge/>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Mediana</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Chica</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8 (IMSS)</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9 (Declaración de Integridad)</w:t>
            </w: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Anexo 10 (Identificación Oficial Vigente)</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Listado de precios unitarios de cada producto.</w:t>
            </w: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Acreditación de la empresa de acuerdo a lo establecido en el numeral 7 de las bases.</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cumple</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Manifestación de procesamiento de bienes.</w:t>
            </w:r>
          </w:p>
        </w:tc>
        <w:tc>
          <w:tcPr>
            <w:tcW w:w="1485"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912" w:type="pct"/>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Calendario de entregas..</w:t>
            </w:r>
          </w:p>
        </w:tc>
        <w:tc>
          <w:tcPr>
            <w:tcW w:w="1485"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Entregó</w:t>
            </w:r>
          </w:p>
        </w:tc>
        <w:tc>
          <w:tcPr>
            <w:tcW w:w="1603" w:type="pct"/>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No entregó</w:t>
            </w:r>
          </w:p>
        </w:tc>
      </w:tr>
    </w:tbl>
    <w:p w:rsidR="00BC67AC" w:rsidRDefault="00BC67AC" w:rsidP="00BC67AC">
      <w:pPr>
        <w:pStyle w:val="Textoindependiente"/>
        <w:spacing w:line="360" w:lineRule="auto"/>
        <w:rPr>
          <w:rFonts w:cs="Arial"/>
          <w:color w:val="000000" w:themeColor="text1"/>
          <w:sz w:val="22"/>
          <w:szCs w:val="22"/>
        </w:rPr>
      </w:pPr>
      <w:r>
        <w:rPr>
          <w:rFonts w:cs="Arial"/>
          <w:color w:val="000000" w:themeColor="text1"/>
          <w:sz w:val="22"/>
          <w:szCs w:val="22"/>
        </w:rPr>
        <w:t>---------------------------------------------------------------------------------------------------------------------------------------</w:t>
      </w:r>
    </w:p>
    <w:p w:rsidR="00BC67AC" w:rsidRDefault="00BC67AC" w:rsidP="00BC67AC">
      <w:pPr>
        <w:pStyle w:val="Textoindependiente"/>
        <w:spacing w:line="360" w:lineRule="auto"/>
        <w:rPr>
          <w:rFonts w:cs="Arial"/>
          <w:color w:val="000000" w:themeColor="text1"/>
          <w:sz w:val="22"/>
          <w:szCs w:val="22"/>
        </w:rPr>
      </w:pPr>
      <w:r>
        <w:rPr>
          <w:rFonts w:cs="Arial"/>
          <w:color w:val="000000" w:themeColor="text1"/>
          <w:sz w:val="22"/>
          <w:szCs w:val="22"/>
        </w:rPr>
        <w:t xml:space="preserve">Que con </w:t>
      </w:r>
      <w:r w:rsidRPr="00910E73">
        <w:rPr>
          <w:rFonts w:cs="Arial"/>
          <w:color w:val="000000" w:themeColor="text1"/>
          <w:sz w:val="22"/>
          <w:szCs w:val="22"/>
        </w:rPr>
        <w:t xml:space="preserve">respecto a la evaluación </w:t>
      </w:r>
      <w:r w:rsidRPr="00910E73">
        <w:rPr>
          <w:rFonts w:cs="Arial"/>
          <w:b/>
          <w:color w:val="000000" w:themeColor="text1"/>
          <w:sz w:val="22"/>
          <w:szCs w:val="22"/>
        </w:rPr>
        <w:t>ECONÓMICA</w:t>
      </w:r>
      <w:r w:rsidRPr="00910E73">
        <w:rPr>
          <w:rFonts w:cs="Arial"/>
          <w:color w:val="000000" w:themeColor="text1"/>
          <w:sz w:val="22"/>
          <w:szCs w:val="22"/>
        </w:rPr>
        <w:t xml:space="preserve"> se concluye</w:t>
      </w:r>
      <w:r>
        <w:rPr>
          <w:rFonts w:cs="Arial"/>
          <w:color w:val="000000" w:themeColor="text1"/>
          <w:sz w:val="22"/>
          <w:szCs w:val="22"/>
        </w:rPr>
        <w:t xml:space="preserve"> lo siguiente: -------</w:t>
      </w:r>
      <w:r w:rsidR="003E6A6A">
        <w:rPr>
          <w:rFonts w:cs="Arial"/>
          <w:color w:val="000000" w:themeColor="text1"/>
          <w:sz w:val="22"/>
          <w:szCs w:val="22"/>
        </w:rPr>
        <w:t>----</w:t>
      </w:r>
      <w:r>
        <w:rPr>
          <w:rFonts w:cs="Arial"/>
          <w:color w:val="000000" w:themeColor="text1"/>
          <w:sz w:val="22"/>
          <w:szCs w:val="22"/>
        </w:rPr>
        <w:t>--------------------------</w:t>
      </w:r>
    </w:p>
    <w:tbl>
      <w:tblPr>
        <w:tblStyle w:val="Sombreadoclaro1"/>
        <w:tblW w:w="5000" w:type="pct"/>
        <w:tblLook w:val="04A0" w:firstRow="1" w:lastRow="0" w:firstColumn="1" w:lastColumn="0" w:noHBand="0" w:noVBand="1"/>
      </w:tblPr>
      <w:tblGrid>
        <w:gridCol w:w="3002"/>
        <w:gridCol w:w="3508"/>
        <w:gridCol w:w="3411"/>
      </w:tblGrid>
      <w:tr w:rsidR="00BC67AC" w:rsidRPr="00BC67AC" w:rsidTr="00BC67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p>
        </w:tc>
        <w:tc>
          <w:tcPr>
            <w:tcW w:w="1768"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PEF Comercial de Occidente S.A. de C.V.</w:t>
            </w:r>
          </w:p>
        </w:tc>
        <w:tc>
          <w:tcPr>
            <w:tcW w:w="1719"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Distribuidora de Alimentos NUVE S.A. de C.V.</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Cantidad</w:t>
            </w:r>
          </w:p>
        </w:tc>
        <w:tc>
          <w:tcPr>
            <w:tcW w:w="1768"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79,200</w:t>
            </w:r>
          </w:p>
        </w:tc>
        <w:tc>
          <w:tcPr>
            <w:tcW w:w="1719"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79,200</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Precio Unitario</w:t>
            </w:r>
          </w:p>
        </w:tc>
        <w:tc>
          <w:tcPr>
            <w:tcW w:w="1768" w:type="pct"/>
            <w:noWrap/>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$247.28</w:t>
            </w:r>
          </w:p>
        </w:tc>
        <w:tc>
          <w:tcPr>
            <w:tcW w:w="1719" w:type="pct"/>
            <w:noWrap/>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$239.88</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Subtotal</w:t>
            </w:r>
          </w:p>
        </w:tc>
        <w:tc>
          <w:tcPr>
            <w:tcW w:w="1768"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$19,584,576.00</w:t>
            </w:r>
          </w:p>
        </w:tc>
        <w:tc>
          <w:tcPr>
            <w:tcW w:w="1719"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$18,998,496.00</w:t>
            </w:r>
          </w:p>
        </w:tc>
      </w:tr>
      <w:tr w:rsidR="00BC67AC" w:rsidRPr="00BC67AC" w:rsidTr="00BC67AC">
        <w:trPr>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I.V.A.</w:t>
            </w:r>
          </w:p>
        </w:tc>
        <w:tc>
          <w:tcPr>
            <w:tcW w:w="1768" w:type="pct"/>
            <w:noWrap/>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$0.00</w:t>
            </w:r>
          </w:p>
        </w:tc>
        <w:tc>
          <w:tcPr>
            <w:tcW w:w="1719" w:type="pct"/>
            <w:noWrap/>
            <w:vAlign w:val="center"/>
            <w:hideMark/>
          </w:tcPr>
          <w:p w:rsidR="00BC67AC" w:rsidRPr="00BC67AC" w:rsidRDefault="00BC67AC" w:rsidP="00BC67A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$0.00</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sidRPr="00BC67AC">
              <w:rPr>
                <w:rFonts w:cs="Arial"/>
                <w:color w:val="000000" w:themeColor="text1"/>
                <w:sz w:val="22"/>
                <w:szCs w:val="22"/>
                <w:lang w:val="es-ES"/>
              </w:rPr>
              <w:t>Total</w:t>
            </w:r>
          </w:p>
        </w:tc>
        <w:tc>
          <w:tcPr>
            <w:tcW w:w="1768"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$19,584,576.00</w:t>
            </w:r>
          </w:p>
        </w:tc>
        <w:tc>
          <w:tcPr>
            <w:tcW w:w="1719"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$18,998,496.00</w:t>
            </w:r>
          </w:p>
        </w:tc>
      </w:tr>
    </w:tbl>
    <w:p w:rsidR="00BC67AC" w:rsidRDefault="00BC67AC" w:rsidP="00BC67AC">
      <w:pPr>
        <w:pStyle w:val="Textoindependiente"/>
        <w:spacing w:line="360" w:lineRule="auto"/>
        <w:rPr>
          <w:rFonts w:cs="Arial"/>
          <w:color w:val="000000" w:themeColor="text1"/>
          <w:sz w:val="22"/>
          <w:szCs w:val="22"/>
        </w:rPr>
      </w:pPr>
      <w:r>
        <w:rPr>
          <w:rFonts w:cs="Arial"/>
          <w:color w:val="000000" w:themeColor="text1"/>
          <w:sz w:val="22"/>
          <w:szCs w:val="22"/>
        </w:rPr>
        <w:t>--------------------------------------------------------------------------------------------------------------------------------------</w:t>
      </w:r>
    </w:p>
    <w:p w:rsidR="00BC67AC" w:rsidRPr="00720C42" w:rsidRDefault="00BC67AC" w:rsidP="00BC67AC">
      <w:pPr>
        <w:pStyle w:val="Textoindependiente"/>
        <w:spacing w:line="360" w:lineRule="auto"/>
        <w:rPr>
          <w:rFonts w:cs="Arial"/>
          <w:color w:val="000000" w:themeColor="text1"/>
          <w:sz w:val="22"/>
          <w:szCs w:val="22"/>
        </w:rPr>
      </w:pPr>
      <w:r w:rsidRPr="00720C42">
        <w:rPr>
          <w:rFonts w:cs="Arial"/>
          <w:color w:val="000000" w:themeColor="text1"/>
          <w:sz w:val="22"/>
          <w:szCs w:val="22"/>
        </w:rPr>
        <w:lastRenderedPageBreak/>
        <w:t xml:space="preserve">El techo presupuestal del presente proceso es por un monto de </w:t>
      </w:r>
      <w:r>
        <w:rPr>
          <w:rFonts w:cs="Arial"/>
          <w:color w:val="000000" w:themeColor="text1"/>
          <w:sz w:val="22"/>
          <w:szCs w:val="22"/>
        </w:rPr>
        <w:t xml:space="preserve">$19´000,000.00 (Diecinueve millones de pesos 00/100 moneda nacional). </w:t>
      </w:r>
      <w:r w:rsidR="003E6A6A">
        <w:rPr>
          <w:rFonts w:cs="Arial"/>
          <w:color w:val="000000" w:themeColor="text1"/>
          <w:sz w:val="22"/>
          <w:szCs w:val="22"/>
        </w:rPr>
        <w:t>---</w:t>
      </w:r>
      <w:r w:rsidRPr="00720C42">
        <w:rPr>
          <w:rFonts w:cs="Arial"/>
          <w:color w:val="000000" w:themeColor="text1"/>
          <w:sz w:val="22"/>
          <w:szCs w:val="22"/>
        </w:rPr>
        <w:t>------------------</w:t>
      </w:r>
      <w:r>
        <w:rPr>
          <w:rFonts w:cs="Arial"/>
          <w:color w:val="000000" w:themeColor="text1"/>
          <w:sz w:val="22"/>
          <w:szCs w:val="22"/>
        </w:rPr>
        <w:t>-----------------------------------------------------------------</w:t>
      </w:r>
    </w:p>
    <w:p w:rsidR="00BC67AC" w:rsidRDefault="00BC67AC" w:rsidP="00BC67AC">
      <w:pPr>
        <w:pStyle w:val="Textoindependiente"/>
        <w:spacing w:line="360" w:lineRule="auto"/>
        <w:rPr>
          <w:rFonts w:cs="Arial"/>
          <w:color w:val="000000" w:themeColor="text1"/>
          <w:sz w:val="22"/>
          <w:szCs w:val="22"/>
        </w:rPr>
      </w:pPr>
      <w:r w:rsidRPr="00720C42">
        <w:rPr>
          <w:rFonts w:cs="Arial"/>
          <w:color w:val="000000" w:themeColor="text1"/>
          <w:sz w:val="22"/>
          <w:szCs w:val="22"/>
        </w:rPr>
        <w:t>--------------------------------------------------------------------------------------------------------------------------------------</w:t>
      </w:r>
    </w:p>
    <w:p w:rsidR="00BC67AC" w:rsidRPr="00B966DA" w:rsidRDefault="00BC67AC" w:rsidP="00BC67AC">
      <w:pPr>
        <w:pStyle w:val="Textoindependiente"/>
        <w:spacing w:line="360" w:lineRule="auto"/>
        <w:rPr>
          <w:rFonts w:cs="Arial"/>
          <w:color w:val="000000" w:themeColor="text1"/>
          <w:sz w:val="22"/>
          <w:szCs w:val="22"/>
        </w:rPr>
      </w:pPr>
      <w:r w:rsidRPr="002218A4">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realizada por la Lic. Ev</w:t>
      </w:r>
      <w:r w:rsidR="007470E2">
        <w:rPr>
          <w:rFonts w:cs="Arial"/>
          <w:color w:val="000000" w:themeColor="text1"/>
          <w:sz w:val="22"/>
          <w:szCs w:val="22"/>
        </w:rPr>
        <w:t>elia Montserrat Aldana González, Jefa del Departamento de Aseguramiento de la Calidad del Sistema DIF Jalisco,</w:t>
      </w:r>
      <w:r>
        <w:rPr>
          <w:rFonts w:cs="Arial"/>
          <w:color w:val="000000" w:themeColor="text1"/>
          <w:sz w:val="22"/>
          <w:szCs w:val="22"/>
        </w:rPr>
        <w:t xml:space="preserve"> se concluye lo siguiente:  </w:t>
      </w:r>
      <w:r w:rsidRPr="002218A4">
        <w:rPr>
          <w:rFonts w:cs="Arial"/>
          <w:color w:val="000000" w:themeColor="text1"/>
          <w:sz w:val="22"/>
          <w:szCs w:val="22"/>
        </w:rPr>
        <w:t xml:space="preserve"> ------</w:t>
      </w:r>
      <w:r>
        <w:rPr>
          <w:rFonts w:cs="Arial"/>
          <w:color w:val="000000" w:themeColor="text1"/>
          <w:sz w:val="22"/>
          <w:szCs w:val="22"/>
        </w:rPr>
        <w:t>---------------------------------------------------------------------------------------------</w:t>
      </w:r>
      <w:r w:rsidR="007470E2">
        <w:rPr>
          <w:rFonts w:cs="Arial"/>
          <w:color w:val="000000" w:themeColor="text1"/>
          <w:sz w:val="22"/>
          <w:szCs w:val="22"/>
        </w:rPr>
        <w:t>------------------</w:t>
      </w:r>
    </w:p>
    <w:tbl>
      <w:tblPr>
        <w:tblStyle w:val="Sombreadoclaro1"/>
        <w:tblW w:w="5000" w:type="pct"/>
        <w:tblLook w:val="04A0" w:firstRow="1" w:lastRow="0" w:firstColumn="1" w:lastColumn="0" w:noHBand="0" w:noVBand="1"/>
      </w:tblPr>
      <w:tblGrid>
        <w:gridCol w:w="3002"/>
        <w:gridCol w:w="3508"/>
        <w:gridCol w:w="3411"/>
      </w:tblGrid>
      <w:tr w:rsidR="00BC67AC" w:rsidRPr="00BC67AC" w:rsidTr="00BC67A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p>
        </w:tc>
        <w:tc>
          <w:tcPr>
            <w:tcW w:w="1768"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PEF Comercial de Occidente S.A. de C.V.</w:t>
            </w:r>
          </w:p>
        </w:tc>
        <w:tc>
          <w:tcPr>
            <w:tcW w:w="1719" w:type="pct"/>
            <w:vAlign w:val="center"/>
            <w:hideMark/>
          </w:tcPr>
          <w:p w:rsidR="00BC67AC" w:rsidRPr="00BC67AC" w:rsidRDefault="00BC67AC" w:rsidP="00BC67A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C67AC">
              <w:rPr>
                <w:rFonts w:cs="Arial"/>
                <w:color w:val="000000" w:themeColor="text1"/>
                <w:sz w:val="22"/>
                <w:szCs w:val="22"/>
                <w:lang w:val="es-ES"/>
              </w:rPr>
              <w:t>Distribuidora de Alimentos NUVE S.A. de C.V.</w:t>
            </w:r>
          </w:p>
        </w:tc>
      </w:tr>
      <w:tr w:rsidR="00BC67AC" w:rsidRPr="00BC67AC" w:rsidTr="00BC67A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13" w:type="pct"/>
            <w:noWrap/>
            <w:vAlign w:val="center"/>
            <w:hideMark/>
          </w:tcPr>
          <w:p w:rsidR="00BC67AC" w:rsidRPr="00BC67AC" w:rsidRDefault="00BC67AC" w:rsidP="00BC67AC">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Análisis Técnico</w:t>
            </w:r>
          </w:p>
        </w:tc>
        <w:tc>
          <w:tcPr>
            <w:tcW w:w="1768"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c>
          <w:tcPr>
            <w:tcW w:w="1719" w:type="pct"/>
            <w:noWrap/>
            <w:vAlign w:val="center"/>
            <w:hideMark/>
          </w:tcPr>
          <w:p w:rsidR="00BC67AC" w:rsidRPr="00BC67AC" w:rsidRDefault="00BC67AC" w:rsidP="00BC67A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CUMPLE</w:t>
            </w:r>
          </w:p>
        </w:tc>
      </w:tr>
    </w:tbl>
    <w:p w:rsidR="00BC67AC" w:rsidRDefault="00BC67AC" w:rsidP="00BC67AC">
      <w:pPr>
        <w:pStyle w:val="Textoindependiente"/>
        <w:spacing w:line="360" w:lineRule="auto"/>
        <w:rPr>
          <w:rFonts w:cs="Arial"/>
          <w:sz w:val="22"/>
          <w:szCs w:val="22"/>
        </w:rPr>
      </w:pPr>
      <w:r>
        <w:rPr>
          <w:rFonts w:cs="Arial"/>
          <w:sz w:val="22"/>
          <w:szCs w:val="22"/>
        </w:rPr>
        <w:t>--------------------------------------------------------------------------------------------------------------------------------------</w:t>
      </w:r>
    </w:p>
    <w:p w:rsidR="00BC67AC" w:rsidRDefault="00BC67AC" w:rsidP="00BC67AC">
      <w:pPr>
        <w:pStyle w:val="Textoindependiente"/>
        <w:spacing w:line="360" w:lineRule="auto"/>
        <w:rPr>
          <w:rFonts w:cs="Arial"/>
          <w:color w:val="000000" w:themeColor="text1"/>
          <w:sz w:val="22"/>
          <w:szCs w:val="22"/>
        </w:rPr>
      </w:pPr>
      <w:r>
        <w:rPr>
          <w:rFonts w:cs="Arial"/>
          <w:sz w:val="22"/>
          <w:szCs w:val="22"/>
        </w:rPr>
        <w:t xml:space="preserve">Una vez revisada la información se somete consideración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LPL28/2018 correspondiente al proyecto denominado: </w:t>
      </w:r>
      <w:r>
        <w:rPr>
          <w:rFonts w:cs="Arial"/>
          <w:b/>
          <w:color w:val="000000" w:themeColor="text1"/>
          <w:sz w:val="22"/>
          <w:szCs w:val="22"/>
        </w:rPr>
        <w:t xml:space="preserve">“APOYO PARA LA RESTITUCIÓN DE DERECHOS DE NIÑAS, NIÑOS Y ADOLESCENTES DEL SISTEMA DIF JALISCO”; </w:t>
      </w:r>
      <w:r>
        <w:rPr>
          <w:rFonts w:cs="Arial"/>
          <w:color w:val="000000" w:themeColor="text1"/>
          <w:sz w:val="22"/>
          <w:szCs w:val="22"/>
        </w:rPr>
        <w:t>sugiriendo</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Pr>
          <w:rFonts w:cs="Arial"/>
          <w:b/>
          <w:color w:val="000000" w:themeColor="text1"/>
          <w:sz w:val="22"/>
          <w:szCs w:val="22"/>
        </w:rPr>
        <w:t>Distribuidora de Alimentos NUVE S.A. de C.V.</w:t>
      </w:r>
      <w:r>
        <w:rPr>
          <w:rFonts w:cs="Arial"/>
          <w:color w:val="000000" w:themeColor="text1"/>
          <w:sz w:val="22"/>
          <w:szCs w:val="22"/>
        </w:rPr>
        <w:t xml:space="preserve"> por un monto de hasta </w:t>
      </w:r>
      <w:r w:rsidRPr="00BC67AC">
        <w:rPr>
          <w:rFonts w:cs="Arial"/>
          <w:color w:val="000000" w:themeColor="text1"/>
          <w:sz w:val="22"/>
          <w:szCs w:val="22"/>
          <w:lang w:val="es-ES"/>
        </w:rPr>
        <w:t>$18,998,496.00</w:t>
      </w:r>
      <w:r>
        <w:rPr>
          <w:rFonts w:cs="Arial"/>
          <w:color w:val="000000" w:themeColor="text1"/>
          <w:sz w:val="22"/>
          <w:szCs w:val="22"/>
          <w:lang w:val="es-ES"/>
        </w:rPr>
        <w:t xml:space="preserve"> (Dieciocho millones novecientos noventa y ocho mil cuatrocientos noventa y seis pesos 00/100 moneda nacional) </w:t>
      </w:r>
      <w:r>
        <w:rPr>
          <w:rFonts w:cs="Arial"/>
          <w:color w:val="000000" w:themeColor="text1"/>
          <w:sz w:val="22"/>
          <w:szCs w:val="22"/>
        </w:rPr>
        <w:t>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p>
    <w:p w:rsidR="00C31B63" w:rsidRPr="00BC67AC" w:rsidRDefault="00C31B63" w:rsidP="00BC67AC">
      <w:pPr>
        <w:pStyle w:val="Textoindependiente"/>
        <w:spacing w:line="360" w:lineRule="auto"/>
        <w:rPr>
          <w:rFonts w:cs="Arial"/>
          <w:color w:val="000000" w:themeColor="text1"/>
          <w:sz w:val="22"/>
          <w:szCs w:val="22"/>
        </w:rPr>
      </w:pPr>
      <w:r>
        <w:rPr>
          <w:rFonts w:cs="Arial"/>
          <w:color w:val="000000" w:themeColor="text1"/>
          <w:sz w:val="22"/>
          <w:szCs w:val="22"/>
        </w:rPr>
        <w:t>--------------------------------------------------------------------------------------------------------------------------------------</w:t>
      </w:r>
    </w:p>
    <w:p w:rsidR="00C31B63" w:rsidRDefault="00E74C2E" w:rsidP="00C31B6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E74C2E">
        <w:rPr>
          <w:rFonts w:cs="Arial"/>
          <w:b/>
          <w:sz w:val="22"/>
          <w:szCs w:val="22"/>
        </w:rPr>
        <w:t>ADJUDICACIÓN DIRECTA</w:t>
      </w:r>
      <w:r>
        <w:rPr>
          <w:rFonts w:cs="Arial"/>
          <w:sz w:val="22"/>
          <w:szCs w:val="22"/>
        </w:rPr>
        <w:t xml:space="preserve"> a la empresa denominada </w:t>
      </w:r>
      <w:r w:rsidRPr="00E74C2E">
        <w:rPr>
          <w:rFonts w:cs="Arial"/>
          <w:b/>
          <w:sz w:val="22"/>
          <w:szCs w:val="22"/>
        </w:rPr>
        <w:t>GLOBAL STANDARDS S.C.</w:t>
      </w:r>
      <w:r>
        <w:rPr>
          <w:rFonts w:cs="Arial"/>
          <w:sz w:val="22"/>
          <w:szCs w:val="22"/>
        </w:rPr>
        <w:t xml:space="preserve"> para el proyecto denominado </w:t>
      </w:r>
      <w:r w:rsidRPr="00E74C2E">
        <w:rPr>
          <w:rFonts w:cs="Arial"/>
          <w:b/>
          <w:sz w:val="22"/>
          <w:szCs w:val="22"/>
        </w:rPr>
        <w:t xml:space="preserve">“SERVICIO DE AUDITORÍA DE SEGUIMIENTO ANUAL AL SISTEMA DE GESTIÓN BAJO LA NORMA ISO 9001:2015 PARA LA SECRETARÍA DE DESARROLLO ECONÓMICO”, </w:t>
      </w:r>
      <w:r>
        <w:rPr>
          <w:rFonts w:cs="Arial"/>
          <w:sz w:val="22"/>
          <w:szCs w:val="22"/>
        </w:rPr>
        <w:t xml:space="preserve">solicitado mediante el oficio SEDECO/DGA/146/2018, signado por el Lic. Ignacio Javier Ortiz Preciado, Director General Administrativo de la Secretaría de Desarrollo Económico, por un monto de hasta $49,300.00 (Cuarenta y nueve mil trescientos pesos 00/100 moneda nacional) impuesto al valor agregado incluido; esto último en apego al artículo 73 </w:t>
      </w:r>
      <w:r>
        <w:rPr>
          <w:rFonts w:cs="Arial"/>
          <w:color w:val="000000" w:themeColor="text1"/>
          <w:sz w:val="22"/>
          <w:szCs w:val="22"/>
        </w:rPr>
        <w:t>de la Ley de Compras Gubernamentales, Enajenaciones y Contratación de Servicios del Estado de Jalisco y sus Municipios.  ----------------------------------------------------------------------------------------------------------------------</w:t>
      </w:r>
    </w:p>
    <w:p w:rsidR="00655DDC" w:rsidRDefault="00655DDC" w:rsidP="00655DDC">
      <w:pPr>
        <w:pStyle w:val="Textoindependiente"/>
        <w:spacing w:line="360" w:lineRule="auto"/>
        <w:rPr>
          <w:rFonts w:cs="Arial"/>
          <w:sz w:val="22"/>
          <w:szCs w:val="22"/>
        </w:rPr>
      </w:pPr>
      <w:r>
        <w:rPr>
          <w:rFonts w:cs="Arial"/>
          <w:sz w:val="22"/>
          <w:szCs w:val="22"/>
        </w:rPr>
        <w:t>-------------------------------------------------------------------------------------------------------------------------------------</w:t>
      </w:r>
    </w:p>
    <w:p w:rsidR="00C31B63" w:rsidRDefault="00655DDC" w:rsidP="00C31B6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F127F3">
        <w:rPr>
          <w:rFonts w:cs="Arial"/>
          <w:b/>
          <w:sz w:val="22"/>
          <w:szCs w:val="22"/>
        </w:rPr>
        <w:t>ADJUDICACIÓN DIRECTA</w:t>
      </w:r>
      <w:r>
        <w:rPr>
          <w:rFonts w:cs="Arial"/>
          <w:sz w:val="22"/>
          <w:szCs w:val="22"/>
        </w:rPr>
        <w:t xml:space="preserve"> al proyecto denominado </w:t>
      </w:r>
      <w:r w:rsidRPr="00F127F3">
        <w:rPr>
          <w:rFonts w:cs="Arial"/>
          <w:b/>
          <w:sz w:val="22"/>
          <w:szCs w:val="22"/>
        </w:rPr>
        <w:t>“ACTIVIDADES CULTURALES DE LA SECRETARÍA DE CULTURA</w:t>
      </w:r>
      <w:r w:rsidR="008B71F6" w:rsidRPr="00F127F3">
        <w:rPr>
          <w:rFonts w:cs="Arial"/>
          <w:b/>
          <w:sz w:val="22"/>
          <w:szCs w:val="22"/>
        </w:rPr>
        <w:t>”</w:t>
      </w:r>
      <w:r w:rsidR="008B71F6">
        <w:rPr>
          <w:rFonts w:cs="Arial"/>
          <w:sz w:val="22"/>
          <w:szCs w:val="22"/>
        </w:rPr>
        <w:t xml:space="preserve"> para</w:t>
      </w:r>
      <w:r w:rsidR="00F127F3">
        <w:rPr>
          <w:rFonts w:cs="Arial"/>
          <w:sz w:val="22"/>
          <w:szCs w:val="22"/>
        </w:rPr>
        <w:t xml:space="preserve"> la adjudicación por un monto total de hasta $2´614,483.69 (Dos millones seiscientos catorce mil cuatrocientos ochenta y tres pesos 69/100 moneda nacional) impuesto al valor agregado incluido, </w:t>
      </w:r>
      <w:r w:rsidR="00E74C2E">
        <w:rPr>
          <w:rFonts w:cs="Arial"/>
          <w:sz w:val="22"/>
          <w:szCs w:val="22"/>
        </w:rPr>
        <w:t xml:space="preserve">solicitado por el Lic. José Luis </w:t>
      </w:r>
      <w:r w:rsidR="00E74C2E">
        <w:rPr>
          <w:rFonts w:cs="Arial"/>
          <w:sz w:val="22"/>
          <w:szCs w:val="22"/>
        </w:rPr>
        <w:lastRenderedPageBreak/>
        <w:t xml:space="preserve">Patiño Guerra, Director General Administrativo de la Secretaría de Cultura, </w:t>
      </w:r>
      <w:r w:rsidR="00F127F3">
        <w:rPr>
          <w:rFonts w:cs="Arial"/>
          <w:sz w:val="22"/>
          <w:szCs w:val="22"/>
        </w:rPr>
        <w:t>el cual se distribuirá de la siguiente manera: ---------------------------------------------------------------------------------------------------------------</w:t>
      </w:r>
    </w:p>
    <w:tbl>
      <w:tblPr>
        <w:tblStyle w:val="Sombreadoclaro1"/>
        <w:tblW w:w="0" w:type="auto"/>
        <w:tblLook w:val="04A0" w:firstRow="1" w:lastRow="0" w:firstColumn="1" w:lastColumn="0" w:noHBand="0" w:noVBand="1"/>
      </w:tblPr>
      <w:tblGrid>
        <w:gridCol w:w="1653"/>
        <w:gridCol w:w="2887"/>
        <w:gridCol w:w="2105"/>
        <w:gridCol w:w="1879"/>
        <w:gridCol w:w="1397"/>
      </w:tblGrid>
      <w:tr w:rsidR="00F127F3" w:rsidRPr="00F127F3" w:rsidTr="00F127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noWrap/>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PROVEEDOR</w:t>
            </w:r>
          </w:p>
        </w:tc>
        <w:tc>
          <w:tcPr>
            <w:tcW w:w="2898" w:type="dxa"/>
            <w:noWrap/>
            <w:vAlign w:val="center"/>
            <w:hideMark/>
          </w:tcPr>
          <w:p w:rsidR="00F127F3" w:rsidRPr="00F127F3" w:rsidRDefault="00F127F3" w:rsidP="00F12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DESCRIPCIÓN DEL BIEN</w:t>
            </w:r>
          </w:p>
        </w:tc>
        <w:tc>
          <w:tcPr>
            <w:tcW w:w="2113" w:type="dxa"/>
            <w:vAlign w:val="center"/>
            <w:hideMark/>
          </w:tcPr>
          <w:p w:rsidR="00F127F3" w:rsidRPr="00F127F3" w:rsidRDefault="00F127F3" w:rsidP="00F12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MONTO TOTAL CON I.V.A INCLUIDO CUANDO APLICA</w:t>
            </w:r>
          </w:p>
        </w:tc>
        <w:tc>
          <w:tcPr>
            <w:tcW w:w="1886" w:type="dxa"/>
            <w:vAlign w:val="center"/>
            <w:hideMark/>
          </w:tcPr>
          <w:p w:rsidR="00F127F3" w:rsidRPr="00F127F3" w:rsidRDefault="00F127F3" w:rsidP="00F12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NUMERO DE OFICIO</w:t>
            </w:r>
          </w:p>
        </w:tc>
        <w:tc>
          <w:tcPr>
            <w:tcW w:w="1367" w:type="dxa"/>
            <w:vAlign w:val="center"/>
            <w:hideMark/>
          </w:tcPr>
          <w:p w:rsidR="00F127F3" w:rsidRPr="00F127F3" w:rsidRDefault="00F127F3" w:rsidP="00F127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NÚMERO DE SOLICITUD</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MARÍA GABRIELA SÁNCHEZ GUTIÉRREZ</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COEDICIÓN DE 2 LIBROS "LA FLAMA EN EL ESPEJO, POEMA DE LARGO ALIENTO Y ALBUM DE 1984"</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$496,364.00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DGA/130/2018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13-067-2018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JESUS ANTONIO MARTÍNEZ CASILLAS</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COEDICIÓN DE 4 LIBROS "LA PIEL DE LA MUJER FOCA, EL HOMBRE HEROIC, ORILLAS Y EL HABITANTE"</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$125,509.68</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DGA/131/2018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13-070-2018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JORGE ANTONIO ORENDAIN CALDERA</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COEDICIÓN DE 4 LIBROS "EL Y CHING Y LA CREACIÓN POÉTICA, ALAS DE PAPEL VOLANDO, POR ENCIMA DE LA NOCHE Y MEMORIA PARA UN OLVIDO"</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$82,940.00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DGA/132/2018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13-071-2018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ALFREDO GUTIÉRREZ RAMÍREZ</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COEDICIÓN DE 3 LIBROS " CALLICANTO EDICIÓN ESPECIAL 2018, LUCIO GARCÍA GUERRERO, DEL ARADO O LA CURUL Y SAYULA: DEL ANTIGUO TZAULAN AL SAYULA"</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$173,570.80</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DGA/133/2018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13-072-2018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lastRenderedPageBreak/>
              <w:t>LUIS ARMENTA MALPICA</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COEDICION DE 4 LIBROS "ORACION DE LA RAIZ, EL PERFIL DE LOS PACIFICOS, EN LA MIRADA DEL LOBO Y MÉXICO COLLECTION"</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$292,320.00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DGA/134/2018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13-073-2018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ARMANDO GARCÍA GARCÍA</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COEDICIÓN DE 7 LIBROS "SENDAS DE LIBERTAD, BUENOS BENEFACTORES DE TEOCALTICHE Y LOS ESTUPENDOS PINTORES LOCALES, LAS PUERTAS CUATAS Y OTRAS, OTRA VEZ LUNES, VIENTO POBRE, MEMORIA DEL III CONGRESO JALISCIENSE DE FILOSOFÍA Y MEMORIA DEL IV CONGRESO JALISCIENSE DE FILOSOFIA"</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$427,610.80</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DGA/135/2018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13-074-2018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JESUS ANTONIO MARTÍNEZ CASILLAS</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COEDICIÓN DEL LIBRO "EL TIEMPO QUE VUELVE"</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$39,440.00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DGA/136/2018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13-075-2018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MARÍA GABRIELA SÁNCHEZ GUTIÉRREZ</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 xml:space="preserve">COEDICIÓN DE 5 LIBROS  "HECHICO DEL LAGO, EL TRIUNFO DE LA ESPECIE HUMANA, CUENTOS REUNIDOS, TODA UNA VIDA Y MIS </w:t>
            </w:r>
            <w:r w:rsidRPr="00F127F3">
              <w:rPr>
                <w:rFonts w:cs="Arial"/>
                <w:sz w:val="22"/>
                <w:szCs w:val="22"/>
                <w:lang w:val="es-ES"/>
              </w:rPr>
              <w:lastRenderedPageBreak/>
              <w:t>TARDES CON ARREOLA "</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lastRenderedPageBreak/>
              <w:t>$503,904.00</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DGA/137/2018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13-076-2018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CENTRO DE FORMACIÓN Y PROMOCIÓN DE DANZA CLÁSICA ISAAC Y ESTEBAN HERNÁNDEZ, A.C.</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DOS GALAS DE BALLET DENTRO DEL EVENTO "PIROUETTEANDO 2018"</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$200,000.00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DGA/139/2018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13-077-2018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FERNANDO SANDOVAL GARCÍA</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REALIZACIÓN DE DISEÑO MUSEOGRÁFICO, CURADURÍA, PRODUCCIÓN  Y MONTAJE DE LA EXPOSICIÓN "REGRESO AL ORIGEN"</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$45,320.00</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DGA/167/2018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13-116-2018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GLORIA MARGARITA CARRASCO FERNÁNDEZ</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REALIZACIÓN DE DISEÑO MUSEOGRÁFICO, CURADURÍA, PRODUCCIÓN  Y MONTAJE DE LA EXPOSICIÓN "EL PAISAJE COMO PROCESO"</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$24,115.00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DGA/168/2018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13-117-2018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FRANCISCO JAVIER PIÑA VILLEDA</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 xml:space="preserve">REALIZACIÓN DE DISEÑO MUSEOGRÁFICO, CURADURÍA, PRODUCCIÓN  Y </w:t>
            </w:r>
            <w:r w:rsidRPr="00F127F3">
              <w:rPr>
                <w:rFonts w:cs="Arial"/>
                <w:sz w:val="22"/>
                <w:szCs w:val="22"/>
                <w:lang w:val="es-ES"/>
              </w:rPr>
              <w:lastRenderedPageBreak/>
              <w:t>MONTAJE DE LA EXPOSICIÓN "JUAN JOSE ARREOLA 100 AÑOS"</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lastRenderedPageBreak/>
              <w:t>$41,120.69</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DGA/169/2018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13-118-2018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LEOBARDO PULIDO GONZÁLEZ</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REALIZACIÓN DE DISEÑO MUSEOGRÁFICO, CURADURÍA, PRODUCCIÓN  Y MONTAJE DE LA EXPOSICIÓN "PALO DE TRES COSTILLAS"</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$34,715.00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DGA/170/2018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13-119-2018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JOSE DANIEL LÓPEZ HERNÁNDEZ</w:t>
            </w: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REALIZACIÓN DE DISEÑO MUSEOGRÁFICO, CURADURÍA, PRODUCCIÓN  Y MONTAJE DE LA EXPOSICIÓN "HOMENAJE A ANTONIO AGUILAR"</w:t>
            </w:r>
          </w:p>
        </w:tc>
        <w:tc>
          <w:tcPr>
            <w:tcW w:w="2113"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$36,551.72</w:t>
            </w:r>
          </w:p>
        </w:tc>
        <w:tc>
          <w:tcPr>
            <w:tcW w:w="1886"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DGA/242/2018</w:t>
            </w:r>
          </w:p>
        </w:tc>
        <w:tc>
          <w:tcPr>
            <w:tcW w:w="1367" w:type="dxa"/>
            <w:noWrap/>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13-137-2018</w:t>
            </w:r>
          </w:p>
        </w:tc>
      </w:tr>
      <w:tr w:rsidR="00F127F3" w:rsidRPr="00F127F3" w:rsidTr="00F127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r w:rsidRPr="00F127F3">
              <w:rPr>
                <w:rFonts w:cs="Arial"/>
                <w:sz w:val="22"/>
                <w:szCs w:val="22"/>
                <w:lang w:val="es-ES"/>
              </w:rPr>
              <w:t>ALFREDO GUTIÉRREZ RAMÍREZ</w:t>
            </w:r>
          </w:p>
        </w:tc>
        <w:tc>
          <w:tcPr>
            <w:tcW w:w="2898" w:type="dxa"/>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COEDICIÓN DEL LIBRO "PARTITURAS DE MARIACHI" DE LA AUTORIA VICTOR ÁVILA GUTIÉRREZ</w:t>
            </w:r>
          </w:p>
        </w:tc>
        <w:tc>
          <w:tcPr>
            <w:tcW w:w="2113"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$91,002.00</w:t>
            </w:r>
          </w:p>
        </w:tc>
        <w:tc>
          <w:tcPr>
            <w:tcW w:w="1886"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DGA/241/2018</w:t>
            </w:r>
          </w:p>
        </w:tc>
        <w:tc>
          <w:tcPr>
            <w:tcW w:w="1367" w:type="dxa"/>
            <w:noWrap/>
            <w:vAlign w:val="center"/>
            <w:hideMark/>
          </w:tcPr>
          <w:p w:rsidR="00F127F3" w:rsidRPr="00F127F3" w:rsidRDefault="00F127F3" w:rsidP="00F127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127F3">
              <w:rPr>
                <w:rFonts w:cs="Arial"/>
                <w:sz w:val="22"/>
                <w:szCs w:val="22"/>
                <w:lang w:val="es-ES"/>
              </w:rPr>
              <w:t>13-138-2018</w:t>
            </w:r>
          </w:p>
        </w:tc>
      </w:tr>
      <w:tr w:rsidR="00F127F3" w:rsidRPr="00F127F3" w:rsidTr="00F127F3">
        <w:trPr>
          <w:trHeight w:val="20"/>
        </w:trPr>
        <w:tc>
          <w:tcPr>
            <w:cnfStyle w:val="001000000000" w:firstRow="0" w:lastRow="0" w:firstColumn="1" w:lastColumn="0" w:oddVBand="0" w:evenVBand="0" w:oddHBand="0" w:evenHBand="0" w:firstRowFirstColumn="0" w:firstRowLastColumn="0" w:lastRowFirstColumn="0" w:lastRowLastColumn="0"/>
            <w:tcW w:w="1657" w:type="dxa"/>
            <w:vAlign w:val="center"/>
            <w:hideMark/>
          </w:tcPr>
          <w:p w:rsidR="00F127F3" w:rsidRPr="00F127F3" w:rsidRDefault="00F127F3" w:rsidP="00F127F3">
            <w:pPr>
              <w:pStyle w:val="Textoindependiente"/>
              <w:spacing w:line="360" w:lineRule="auto"/>
              <w:jc w:val="center"/>
              <w:rPr>
                <w:rFonts w:cs="Arial"/>
                <w:sz w:val="22"/>
                <w:szCs w:val="22"/>
                <w:lang w:val="es-ES"/>
              </w:rPr>
            </w:pPr>
          </w:p>
        </w:tc>
        <w:tc>
          <w:tcPr>
            <w:tcW w:w="2898"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TOTAL</w:t>
            </w:r>
          </w:p>
        </w:tc>
        <w:tc>
          <w:tcPr>
            <w:tcW w:w="2113"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127F3">
              <w:rPr>
                <w:rFonts w:cs="Arial"/>
                <w:sz w:val="22"/>
                <w:szCs w:val="22"/>
                <w:lang w:val="es-ES"/>
              </w:rPr>
              <w:t>2,614,483.69</w:t>
            </w:r>
          </w:p>
        </w:tc>
        <w:tc>
          <w:tcPr>
            <w:tcW w:w="1886"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367" w:type="dxa"/>
            <w:vAlign w:val="center"/>
            <w:hideMark/>
          </w:tcPr>
          <w:p w:rsidR="00F127F3" w:rsidRPr="00F127F3" w:rsidRDefault="00F127F3" w:rsidP="00F127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bl>
    <w:p w:rsidR="00F127F3" w:rsidRDefault="000B002D" w:rsidP="00F127F3">
      <w:pPr>
        <w:pStyle w:val="Textoindependiente"/>
        <w:spacing w:line="360" w:lineRule="auto"/>
        <w:rPr>
          <w:rFonts w:cs="Arial"/>
          <w:sz w:val="22"/>
          <w:szCs w:val="22"/>
        </w:rPr>
      </w:pPr>
      <w:r>
        <w:rPr>
          <w:rFonts w:cs="Arial"/>
          <w:color w:val="000000" w:themeColor="text1"/>
          <w:sz w:val="22"/>
          <w:szCs w:val="22"/>
        </w:rPr>
        <w:t xml:space="preserve">En este punto de participación el Mtro. Gerardo Castillo , Secretario Ejecutivo del Comité, informó que la dependencia solicitante no entregó toda la documentación requerida para la </w:t>
      </w:r>
      <w:r w:rsidRPr="000B002D">
        <w:rPr>
          <w:rFonts w:cs="Arial"/>
          <w:b/>
          <w:color w:val="000000" w:themeColor="text1"/>
          <w:sz w:val="22"/>
          <w:szCs w:val="22"/>
        </w:rPr>
        <w:t>ADJUDICACIÓN DIRECTA</w:t>
      </w:r>
      <w:r>
        <w:rPr>
          <w:rFonts w:cs="Arial"/>
          <w:color w:val="000000" w:themeColor="text1"/>
          <w:sz w:val="22"/>
          <w:szCs w:val="22"/>
        </w:rPr>
        <w:t xml:space="preserve">, por tal motivo somete a consideración de los miembros del Comité </w:t>
      </w:r>
      <w:r w:rsidRPr="000B002D">
        <w:rPr>
          <w:rFonts w:cs="Arial"/>
          <w:b/>
          <w:color w:val="000000" w:themeColor="text1"/>
          <w:sz w:val="22"/>
          <w:szCs w:val="22"/>
        </w:rPr>
        <w:t>NO AUTORIZAR</w:t>
      </w:r>
      <w:r>
        <w:rPr>
          <w:rFonts w:cs="Arial"/>
          <w:color w:val="000000" w:themeColor="text1"/>
          <w:sz w:val="22"/>
          <w:szCs w:val="22"/>
        </w:rPr>
        <w:t xml:space="preserve"> </w:t>
      </w:r>
      <w:r>
        <w:rPr>
          <w:rFonts w:cs="Arial"/>
          <w:sz w:val="22"/>
          <w:szCs w:val="22"/>
        </w:rPr>
        <w:t xml:space="preserve">la </w:t>
      </w:r>
      <w:r w:rsidRPr="00F127F3">
        <w:rPr>
          <w:rFonts w:cs="Arial"/>
          <w:b/>
          <w:sz w:val="22"/>
          <w:szCs w:val="22"/>
        </w:rPr>
        <w:t>ADJUDICACIÓN DIRECTA</w:t>
      </w:r>
      <w:r>
        <w:rPr>
          <w:rFonts w:cs="Arial"/>
          <w:sz w:val="22"/>
          <w:szCs w:val="22"/>
        </w:rPr>
        <w:t xml:space="preserve"> al proyecto denominado </w:t>
      </w:r>
      <w:r w:rsidRPr="00F127F3">
        <w:rPr>
          <w:rFonts w:cs="Arial"/>
          <w:b/>
          <w:sz w:val="22"/>
          <w:szCs w:val="22"/>
        </w:rPr>
        <w:t>“ACTIVIDADES CULTURALES DE LA SECRETARÍA DE CULTURA”</w:t>
      </w:r>
      <w:r>
        <w:rPr>
          <w:rFonts w:cs="Arial"/>
          <w:b/>
          <w:sz w:val="22"/>
          <w:szCs w:val="22"/>
        </w:rPr>
        <w:t xml:space="preserve">; </w:t>
      </w:r>
      <w:r>
        <w:rPr>
          <w:rFonts w:cs="Arial"/>
          <w:sz w:val="22"/>
          <w:szCs w:val="22"/>
        </w:rPr>
        <w:t>e</w:t>
      </w:r>
      <w:r w:rsidR="00F127F3">
        <w:rPr>
          <w:rFonts w:cs="Arial"/>
          <w:color w:val="000000" w:themeColor="text1"/>
          <w:sz w:val="22"/>
          <w:szCs w:val="22"/>
        </w:rPr>
        <w:t>sto último en</w:t>
      </w:r>
      <w:r w:rsidR="00F127F3" w:rsidRPr="00DE3DF9">
        <w:rPr>
          <w:rFonts w:cs="Arial"/>
          <w:color w:val="000000" w:themeColor="text1"/>
          <w:sz w:val="22"/>
          <w:szCs w:val="22"/>
        </w:rPr>
        <w:t xml:space="preserve"> apego al artículo </w:t>
      </w:r>
      <w:r w:rsidR="00F127F3">
        <w:rPr>
          <w:rFonts w:cs="Arial"/>
          <w:color w:val="000000" w:themeColor="text1"/>
          <w:sz w:val="22"/>
          <w:szCs w:val="22"/>
        </w:rPr>
        <w:t xml:space="preserve">73 de la Ley de Compras Gubernamentales, Enajenaciones y Contratación de Servicios del Estado de Jalisco y sus Municipios.  </w:t>
      </w:r>
    </w:p>
    <w:p w:rsidR="00C31B63" w:rsidRDefault="00C31B63" w:rsidP="00C31B63">
      <w:pPr>
        <w:pStyle w:val="Textoindependiente"/>
        <w:spacing w:line="360" w:lineRule="auto"/>
        <w:rPr>
          <w:rFonts w:cs="Arial"/>
          <w:sz w:val="22"/>
          <w:szCs w:val="22"/>
        </w:rPr>
      </w:pPr>
      <w:r>
        <w:rPr>
          <w:rFonts w:cs="Arial"/>
          <w:sz w:val="22"/>
          <w:szCs w:val="22"/>
        </w:rPr>
        <w:t>-------------------------------------------------------------------------------------------------------------------------------------</w:t>
      </w:r>
    </w:p>
    <w:p w:rsidR="00C31B63" w:rsidRDefault="00C31B63" w:rsidP="00C31B63">
      <w:pPr>
        <w:pStyle w:val="Textoindependiente"/>
        <w:numPr>
          <w:ilvl w:val="1"/>
          <w:numId w:val="3"/>
        </w:numPr>
        <w:spacing w:line="360" w:lineRule="auto"/>
        <w:ind w:left="0" w:firstLine="0"/>
        <w:rPr>
          <w:rFonts w:cs="Arial"/>
          <w:sz w:val="22"/>
          <w:szCs w:val="22"/>
        </w:rPr>
      </w:pPr>
      <w:r w:rsidRPr="00C31B63">
        <w:rPr>
          <w:rFonts w:cs="Arial"/>
          <w:sz w:val="22"/>
          <w:szCs w:val="22"/>
        </w:rPr>
        <w:lastRenderedPageBreak/>
        <w:t xml:space="preserve">Se somete a consideración la </w:t>
      </w:r>
      <w:r w:rsidRPr="00C31B63">
        <w:rPr>
          <w:rFonts w:cs="Arial"/>
          <w:b/>
          <w:sz w:val="22"/>
          <w:szCs w:val="22"/>
        </w:rPr>
        <w:t>AUTORIZACIÓN DE BASES</w:t>
      </w:r>
      <w:r w:rsidRPr="00C31B63">
        <w:rPr>
          <w:rFonts w:cs="Arial"/>
          <w:sz w:val="22"/>
          <w:szCs w:val="22"/>
        </w:rPr>
        <w:t xml:space="preserve"> para el proyecto denominado </w:t>
      </w:r>
      <w:r w:rsidRPr="00C31B63">
        <w:rPr>
          <w:rFonts w:cs="Arial"/>
          <w:b/>
          <w:sz w:val="22"/>
          <w:szCs w:val="22"/>
        </w:rPr>
        <w:t>“ADQUISICIÓN DE TOXINA BOTULÍNICA PARA EL DIF JALISCO”</w:t>
      </w:r>
      <w:r w:rsidRPr="00C31B63">
        <w:rPr>
          <w:rFonts w:cs="Arial"/>
          <w:sz w:val="22"/>
          <w:szCs w:val="22"/>
        </w:rPr>
        <w:t xml:space="preserve"> esto último en apego a los artículos 24 fracción XI, y XII de la Ley de Compras Gubernamentales, Enajenaciones y Contratación de Servicios del Estado de Jalisco y sus Municipios.</w:t>
      </w:r>
      <w:r>
        <w:rPr>
          <w:rFonts w:cs="Arial"/>
          <w:sz w:val="22"/>
          <w:szCs w:val="22"/>
        </w:rPr>
        <w:t xml:space="preserve"> -----------------------------------------------------------------</w:t>
      </w:r>
    </w:p>
    <w:p w:rsidR="00C31B63" w:rsidRPr="00C31B63" w:rsidRDefault="00C31B63" w:rsidP="00C31B63">
      <w:pPr>
        <w:pStyle w:val="Textoindependiente"/>
        <w:spacing w:line="360" w:lineRule="auto"/>
        <w:rPr>
          <w:rFonts w:cs="Arial"/>
          <w:sz w:val="22"/>
          <w:szCs w:val="22"/>
        </w:rPr>
      </w:pPr>
      <w:r>
        <w:rPr>
          <w:rFonts w:cs="Arial"/>
          <w:sz w:val="22"/>
          <w:szCs w:val="22"/>
        </w:rPr>
        <w:t>---------------------------------------------------------------------------------------------------------------------------------------</w:t>
      </w:r>
    </w:p>
    <w:p w:rsidR="00C31B63" w:rsidRPr="00A42F30" w:rsidRDefault="00E47F2B" w:rsidP="00305876">
      <w:pPr>
        <w:pStyle w:val="Textoindependiente"/>
        <w:numPr>
          <w:ilvl w:val="1"/>
          <w:numId w:val="3"/>
        </w:numPr>
        <w:spacing w:line="360" w:lineRule="auto"/>
        <w:ind w:left="0" w:firstLine="0"/>
        <w:rPr>
          <w:rFonts w:cs="Arial"/>
          <w:sz w:val="22"/>
          <w:szCs w:val="22"/>
        </w:rPr>
      </w:pPr>
      <w:r w:rsidRPr="00A42F30">
        <w:rPr>
          <w:rFonts w:cs="Arial"/>
          <w:sz w:val="22"/>
          <w:szCs w:val="22"/>
        </w:rPr>
        <w:t xml:space="preserve">Se somete a consideración el </w:t>
      </w:r>
      <w:r w:rsidRPr="00A42F30">
        <w:rPr>
          <w:rFonts w:cs="Arial"/>
          <w:b/>
          <w:sz w:val="22"/>
          <w:szCs w:val="22"/>
        </w:rPr>
        <w:t>ADENDUM</w:t>
      </w:r>
      <w:r w:rsidRPr="00A42F30">
        <w:rPr>
          <w:rFonts w:cs="Arial"/>
          <w:sz w:val="22"/>
          <w:szCs w:val="22"/>
        </w:rPr>
        <w:t xml:space="preserve"> al contrato 491/16, a favor del participante denominado </w:t>
      </w:r>
      <w:r w:rsidRPr="00A42F30">
        <w:rPr>
          <w:rFonts w:cs="Arial"/>
          <w:b/>
          <w:sz w:val="22"/>
          <w:szCs w:val="22"/>
        </w:rPr>
        <w:t>GRÁFICOS Y MÁS S.A. de C.V.,</w:t>
      </w:r>
      <w:r w:rsidRPr="00A42F30">
        <w:rPr>
          <w:rFonts w:cs="Arial"/>
          <w:sz w:val="22"/>
          <w:szCs w:val="22"/>
        </w:rPr>
        <w:t xml:space="preserve"> correspondiente al proyecto denominado </w:t>
      </w:r>
      <w:r w:rsidRPr="00A42F30">
        <w:rPr>
          <w:rFonts w:cs="Arial"/>
          <w:b/>
          <w:sz w:val="22"/>
          <w:szCs w:val="22"/>
        </w:rPr>
        <w:t>“ARRENDAMIENTO DE EQUIPO MULTIFUNCIONAL PARA LAS DEPENDENCIAS DE GOBIERNO”</w:t>
      </w:r>
      <w:r w:rsidRPr="00A42F30">
        <w:rPr>
          <w:rFonts w:cs="Arial"/>
          <w:sz w:val="22"/>
          <w:szCs w:val="22"/>
        </w:rPr>
        <w:t xml:space="preserve"> para el arrendamiento de 01 un equipo para la Secretaría General de Gobierno con un consumo total de 360,000 copias por el periodo </w:t>
      </w:r>
      <w:r w:rsidR="00CD480D" w:rsidRPr="00A42F30">
        <w:rPr>
          <w:rFonts w:cs="Arial"/>
          <w:sz w:val="22"/>
          <w:szCs w:val="22"/>
        </w:rPr>
        <w:t>del 01 de junio al 30 de noviembre de 2018, solicitado mediante el oficio DGO/DSG/M0358/2018, por un monto de hasta $133,632.00 (Ciento treinta y tres mil seiscientos treinta y dos pesos 00/1001 moneda nacional) equivalente al 0.5614% del total del contrato original,</w:t>
      </w:r>
      <w:r w:rsidR="00A42F30" w:rsidRPr="00A42F30">
        <w:rPr>
          <w:rFonts w:cs="Arial"/>
          <w:sz w:val="22"/>
          <w:szCs w:val="22"/>
        </w:rPr>
        <w:t xml:space="preserve"> así también el arrendamiento de 03 tres equipos  para la Secretaría de Salud, con un consumo total de 72,000 copias por el periodo del 01 de junio al 30 de noviembre de 2018, solicitado mediante el oficio DGO/DSG/M0356/2018 por un monto total de hasta $26,726.40 (Veintiséis mil setecientos veintiséis pesos 40/100 moneda nacional) equivalente al 0.11% del total del contrato original, ambos incrementos</w:t>
      </w:r>
      <w:r w:rsidR="00CD480D" w:rsidRPr="00A42F30">
        <w:rPr>
          <w:rFonts w:cs="Arial"/>
          <w:sz w:val="22"/>
          <w:szCs w:val="22"/>
        </w:rPr>
        <w:t xml:space="preserve"> resul</w:t>
      </w:r>
      <w:r w:rsidR="00A42F30" w:rsidRPr="00A42F30">
        <w:rPr>
          <w:rFonts w:cs="Arial"/>
          <w:sz w:val="22"/>
          <w:szCs w:val="22"/>
        </w:rPr>
        <w:t>tan</w:t>
      </w:r>
      <w:r w:rsidR="00CD480D" w:rsidRPr="00A42F30">
        <w:rPr>
          <w:rFonts w:cs="Arial"/>
          <w:sz w:val="22"/>
          <w:szCs w:val="22"/>
        </w:rPr>
        <w:t xml:space="preserve"> así un gran total acumulado de $3´142,546.39 (Tres millones ciento cuarenta y dos mil quinientos cuarenta y seis pesos 39/100 moneda nacional)  equivalente total acumulado al 13.20% del total del contrato original; esto último en apego al artículo 80, 81 y 82 de la Ley de Compras Gubernamentales, Enajenaciones y Contratación de Servicios del Estado de Jalisco y sus Municipios. --------------------------------------------------------------------------------------------------------------</w:t>
      </w:r>
    </w:p>
    <w:p w:rsidR="00E47F2B" w:rsidRPr="00C31B63" w:rsidRDefault="00E47F2B" w:rsidP="00E47F2B">
      <w:pPr>
        <w:pStyle w:val="Textoindependiente"/>
        <w:spacing w:line="360" w:lineRule="auto"/>
        <w:rPr>
          <w:rFonts w:cs="Arial"/>
          <w:sz w:val="22"/>
          <w:szCs w:val="22"/>
        </w:rPr>
      </w:pPr>
      <w:r>
        <w:rPr>
          <w:rFonts w:cs="Arial"/>
          <w:sz w:val="22"/>
          <w:szCs w:val="22"/>
        </w:rPr>
        <w:t>--------------------------------------------------------------------------------------------------------------------------------------</w:t>
      </w:r>
    </w:p>
    <w:p w:rsidR="00C31B63" w:rsidRDefault="00C31B63" w:rsidP="00C31B63">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el </w:t>
      </w:r>
      <w:r w:rsidRPr="00E47F2B">
        <w:rPr>
          <w:rFonts w:cs="Arial"/>
          <w:b/>
          <w:sz w:val="22"/>
          <w:szCs w:val="22"/>
        </w:rPr>
        <w:t xml:space="preserve">ADENDUM </w:t>
      </w:r>
      <w:r>
        <w:rPr>
          <w:rFonts w:cs="Arial"/>
          <w:sz w:val="22"/>
          <w:szCs w:val="22"/>
        </w:rPr>
        <w:t xml:space="preserve">al resolutivo 154/2017, a favor del participante </w:t>
      </w:r>
      <w:r w:rsidRPr="00E47F2B">
        <w:rPr>
          <w:rFonts w:cs="Arial"/>
          <w:b/>
          <w:sz w:val="22"/>
          <w:szCs w:val="22"/>
        </w:rPr>
        <w:t xml:space="preserve">Grupo Industrial VIDA S.A. de C.V. </w:t>
      </w:r>
      <w:r>
        <w:rPr>
          <w:rFonts w:cs="Arial"/>
          <w:sz w:val="22"/>
          <w:szCs w:val="22"/>
        </w:rPr>
        <w:t>solicitado mediante el oficio DG/0904 signado por la Mtra. Lizana García Caballero, Directora General del Sistema DIF Jalisco, para el incremento de los volúmenes de acuerdo a lo siguiente:</w:t>
      </w:r>
      <w:r w:rsidR="00E47F2B">
        <w:rPr>
          <w:rFonts w:cs="Arial"/>
          <w:sz w:val="22"/>
          <w:szCs w:val="22"/>
        </w:rPr>
        <w:t xml:space="preserve"> --------------------------------------------------------------------------------------------------------------------</w:t>
      </w:r>
    </w:p>
    <w:tbl>
      <w:tblPr>
        <w:tblStyle w:val="Sombreadoclaro1"/>
        <w:tblW w:w="5000" w:type="pct"/>
        <w:tblLook w:val="04A0" w:firstRow="1" w:lastRow="0" w:firstColumn="1" w:lastColumn="0" w:noHBand="0" w:noVBand="1"/>
      </w:tblPr>
      <w:tblGrid>
        <w:gridCol w:w="1471"/>
        <w:gridCol w:w="2105"/>
        <w:gridCol w:w="2016"/>
        <w:gridCol w:w="2254"/>
        <w:gridCol w:w="2075"/>
      </w:tblGrid>
      <w:tr w:rsidR="00E47F2B" w:rsidRPr="00E47F2B" w:rsidTr="00E47F2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hideMark/>
          </w:tcPr>
          <w:p w:rsidR="00E47F2B" w:rsidRPr="00E47F2B" w:rsidRDefault="00E47F2B" w:rsidP="00E47F2B">
            <w:pPr>
              <w:pStyle w:val="Textoindependiente"/>
              <w:spacing w:line="360" w:lineRule="auto"/>
              <w:jc w:val="center"/>
              <w:rPr>
                <w:rFonts w:cs="Arial"/>
                <w:sz w:val="22"/>
                <w:szCs w:val="22"/>
                <w:lang w:val="es-ES"/>
              </w:rPr>
            </w:pPr>
            <w:r w:rsidRPr="00E47F2B">
              <w:rPr>
                <w:rFonts w:cs="Arial"/>
                <w:sz w:val="22"/>
                <w:szCs w:val="22"/>
                <w:lang w:val="es-ES"/>
              </w:rPr>
              <w:t>PARTIDA</w:t>
            </w:r>
          </w:p>
        </w:tc>
        <w:tc>
          <w:tcPr>
            <w:tcW w:w="1061" w:type="pct"/>
            <w:hideMark/>
          </w:tcPr>
          <w:p w:rsidR="00E47F2B" w:rsidRPr="00E47F2B" w:rsidRDefault="00E47F2B" w:rsidP="00E47F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PRODUCTO</w:t>
            </w:r>
          </w:p>
        </w:tc>
        <w:tc>
          <w:tcPr>
            <w:tcW w:w="1016" w:type="pct"/>
            <w:hideMark/>
          </w:tcPr>
          <w:p w:rsidR="00E47F2B" w:rsidRPr="00E47F2B" w:rsidRDefault="00E47F2B" w:rsidP="00E47F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VOLUMEN ADJUDICADO</w:t>
            </w:r>
          </w:p>
        </w:tc>
        <w:tc>
          <w:tcPr>
            <w:tcW w:w="1136" w:type="pct"/>
            <w:hideMark/>
          </w:tcPr>
          <w:p w:rsidR="00E47F2B" w:rsidRPr="00E47F2B" w:rsidRDefault="00E47F2B" w:rsidP="00E47F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VOLUMEN MÁXIMO PERMITIDO 20%</w:t>
            </w:r>
          </w:p>
        </w:tc>
        <w:tc>
          <w:tcPr>
            <w:tcW w:w="1046" w:type="pct"/>
            <w:hideMark/>
          </w:tcPr>
          <w:p w:rsidR="00E47F2B" w:rsidRPr="00E47F2B" w:rsidRDefault="00E47F2B" w:rsidP="00E47F2B">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INCREMENTO SOLICITADO. (VOLUMEN)</w:t>
            </w:r>
          </w:p>
        </w:tc>
      </w:tr>
      <w:tr w:rsidR="00E47F2B" w:rsidRPr="00E47F2B" w:rsidTr="00E47F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hideMark/>
          </w:tcPr>
          <w:p w:rsidR="00E47F2B" w:rsidRPr="00E47F2B" w:rsidRDefault="00E47F2B" w:rsidP="00E47F2B">
            <w:pPr>
              <w:pStyle w:val="Textoindependiente"/>
              <w:spacing w:line="360" w:lineRule="auto"/>
              <w:jc w:val="center"/>
              <w:rPr>
                <w:rFonts w:cs="Arial"/>
                <w:sz w:val="22"/>
                <w:szCs w:val="22"/>
                <w:lang w:val="es-ES"/>
              </w:rPr>
            </w:pPr>
            <w:r w:rsidRPr="00E47F2B">
              <w:rPr>
                <w:rFonts w:cs="Arial"/>
                <w:sz w:val="22"/>
                <w:szCs w:val="22"/>
                <w:lang w:val="es-ES"/>
              </w:rPr>
              <w:t>1</w:t>
            </w:r>
          </w:p>
        </w:tc>
        <w:tc>
          <w:tcPr>
            <w:tcW w:w="1061" w:type="pct"/>
            <w:hideMark/>
          </w:tcPr>
          <w:p w:rsidR="00E47F2B" w:rsidRPr="00E47F2B" w:rsidRDefault="00E47F2B" w:rsidP="00E47F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Harina de maíz Nixtamalizada.</w:t>
            </w:r>
          </w:p>
        </w:tc>
        <w:tc>
          <w:tcPr>
            <w:tcW w:w="1016" w:type="pct"/>
            <w:hideMark/>
          </w:tcPr>
          <w:p w:rsidR="00E47F2B" w:rsidRPr="00E47F2B" w:rsidRDefault="00E47F2B" w:rsidP="00E47F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1,567,335</w:t>
            </w:r>
          </w:p>
        </w:tc>
        <w:tc>
          <w:tcPr>
            <w:tcW w:w="1136" w:type="pct"/>
            <w:hideMark/>
          </w:tcPr>
          <w:p w:rsidR="00E47F2B" w:rsidRPr="00E47F2B" w:rsidRDefault="00E47F2B" w:rsidP="00E47F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313,467</w:t>
            </w:r>
          </w:p>
        </w:tc>
        <w:tc>
          <w:tcPr>
            <w:tcW w:w="1046" w:type="pct"/>
            <w:hideMark/>
          </w:tcPr>
          <w:p w:rsidR="00E47F2B" w:rsidRPr="00E47F2B" w:rsidRDefault="00E47F2B" w:rsidP="00E47F2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1,065</w:t>
            </w:r>
          </w:p>
        </w:tc>
      </w:tr>
    </w:tbl>
    <w:p w:rsidR="00C31B63" w:rsidRDefault="00E47F2B" w:rsidP="00C31B63">
      <w:pPr>
        <w:pStyle w:val="Textoindependiente"/>
        <w:spacing w:line="360" w:lineRule="auto"/>
        <w:rPr>
          <w:rFonts w:cs="Arial"/>
          <w:sz w:val="22"/>
          <w:szCs w:val="22"/>
        </w:rPr>
      </w:pPr>
      <w:r>
        <w:rPr>
          <w:rFonts w:cs="Arial"/>
          <w:sz w:val="22"/>
          <w:szCs w:val="22"/>
        </w:rPr>
        <w:t>Esto último en apego al artículo 80, 81 y 82 de la Ley de Compras Gubernamentales, Enajenaciones y Contratación de Servicios del Estado de Jalisco y sus Municipios. ------------------------------------------------------------------------------------------------------------------------------------------------------------------------------------</w:t>
      </w:r>
    </w:p>
    <w:p w:rsidR="00C31B63" w:rsidRPr="00C31B63" w:rsidRDefault="00CD480D" w:rsidP="00C31B63">
      <w:pPr>
        <w:pStyle w:val="Textoindependiente"/>
        <w:numPr>
          <w:ilvl w:val="1"/>
          <w:numId w:val="3"/>
        </w:numPr>
        <w:spacing w:line="360" w:lineRule="auto"/>
        <w:ind w:left="0" w:firstLine="0"/>
        <w:rPr>
          <w:rFonts w:cs="Arial"/>
          <w:sz w:val="22"/>
          <w:szCs w:val="22"/>
        </w:rPr>
      </w:pPr>
      <w:r>
        <w:rPr>
          <w:rFonts w:cs="Arial"/>
          <w:sz w:val="22"/>
          <w:szCs w:val="22"/>
        </w:rPr>
        <w:lastRenderedPageBreak/>
        <w:t xml:space="preserve">Se somete a consideración el </w:t>
      </w:r>
      <w:r w:rsidRPr="00884A0C">
        <w:rPr>
          <w:rFonts w:cs="Arial"/>
          <w:b/>
          <w:sz w:val="22"/>
          <w:szCs w:val="22"/>
        </w:rPr>
        <w:t>ADENDUM</w:t>
      </w:r>
      <w:r>
        <w:rPr>
          <w:rFonts w:cs="Arial"/>
          <w:sz w:val="22"/>
          <w:szCs w:val="22"/>
        </w:rPr>
        <w:t xml:space="preserve"> al contrato 03/18 a favor del participante </w:t>
      </w:r>
      <w:r w:rsidR="00884A0C">
        <w:rPr>
          <w:rFonts w:cs="Arial"/>
          <w:sz w:val="22"/>
          <w:szCs w:val="22"/>
        </w:rPr>
        <w:t>denominado</w:t>
      </w:r>
      <w:r>
        <w:rPr>
          <w:rFonts w:cs="Arial"/>
          <w:sz w:val="22"/>
          <w:szCs w:val="22"/>
        </w:rPr>
        <w:t xml:space="preserve"> </w:t>
      </w:r>
      <w:r w:rsidRPr="00884A0C">
        <w:rPr>
          <w:rFonts w:cs="Arial"/>
          <w:b/>
          <w:sz w:val="22"/>
          <w:szCs w:val="22"/>
        </w:rPr>
        <w:t>ECO BUSINESS CENTER S.A. de C.V.,</w:t>
      </w:r>
      <w:r>
        <w:rPr>
          <w:rFonts w:cs="Arial"/>
          <w:sz w:val="22"/>
          <w:szCs w:val="22"/>
        </w:rPr>
        <w:t xml:space="preserve"> correspondiente al proceso denominado </w:t>
      </w:r>
      <w:r w:rsidRPr="00884A0C">
        <w:rPr>
          <w:rFonts w:cs="Arial"/>
          <w:b/>
          <w:sz w:val="22"/>
          <w:szCs w:val="22"/>
        </w:rPr>
        <w:t xml:space="preserve">“ADQUISICIÓN DEL SERVICIO DE LIMPIEZA PARA LAS DEPENDENCIAS DEL GOBIERNO DEL ESTADO DE JALISCO” </w:t>
      </w:r>
      <w:r w:rsidR="00884A0C" w:rsidRPr="00884A0C">
        <w:rPr>
          <w:rFonts w:cs="Arial"/>
          <w:b/>
          <w:sz w:val="22"/>
          <w:szCs w:val="22"/>
        </w:rPr>
        <w:t xml:space="preserve"> </w:t>
      </w:r>
      <w:r w:rsidR="00884A0C">
        <w:rPr>
          <w:rFonts w:cs="Arial"/>
          <w:sz w:val="22"/>
          <w:szCs w:val="22"/>
        </w:rPr>
        <w:t>para la contratación de 10 diez personas para la Secretaría General de Gobierno, por el periodo del 01 de junio al 05 de diciembre de 2018, solicitado mediante el oficio DGO/DSG/M0360/2018 por un monto de hasta $547,230.00 (Quinientos cuarenta y siete mil doscientos treinta pesos 00/100 moneda nacional) impuesto al valor agregado incluido, equivalente al 2.38% del total del contrato original; resultando así un gran total acumulado de hasta $657,859.20 (Seiscientos cincuenta y siete mil ochocientos cincuenta y nueve pesos 20/100 moneda nacional) impuesto al valor agregado incluido, equivalente total acumulado al 2.86% del total del contrato original; esto último en apego al artículo 80, 81 y 82 de la Ley de Compras Gubernamentales, Enajenaciones y Contratación de Servicios del Estado de Jalisco y sus Municipios.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ASUNTOS VARIOS.-</w:t>
      </w:r>
      <w:r w:rsidR="002C5D3E" w:rsidRPr="002C5D3E">
        <w:rPr>
          <w:rFonts w:cs="Arial"/>
          <w:color w:val="000000" w:themeColor="text1"/>
          <w:sz w:val="22"/>
          <w:szCs w:val="22"/>
        </w:rPr>
        <w:t xml:space="preserve"> </w:t>
      </w:r>
      <w:r w:rsidR="002C5D3E" w:rsidRPr="00A81697">
        <w:rPr>
          <w:rFonts w:cs="Arial"/>
          <w:color w:val="000000" w:themeColor="text1"/>
          <w:sz w:val="22"/>
          <w:szCs w:val="22"/>
        </w:rPr>
        <w:t xml:space="preserve">En desahogo al punto de participación de Asuntos Varios, el </w:t>
      </w:r>
      <w:r w:rsidR="002C5D3E">
        <w:rPr>
          <w:rFonts w:cs="Arial"/>
          <w:color w:val="000000" w:themeColor="text1"/>
          <w:sz w:val="22"/>
          <w:szCs w:val="22"/>
        </w:rPr>
        <w:t>Lic. Luis Mauricio Gudiño Coronado</w:t>
      </w:r>
      <w:r w:rsidR="002C5D3E" w:rsidRPr="00A81697">
        <w:rPr>
          <w:rFonts w:cs="Arial"/>
          <w:color w:val="000000" w:themeColor="text1"/>
          <w:sz w:val="22"/>
          <w:szCs w:val="22"/>
        </w:rPr>
        <w:t>,</w:t>
      </w:r>
      <w:r w:rsidR="002C5D3E" w:rsidRPr="008B6880">
        <w:rPr>
          <w:rFonts w:cs="Arial"/>
          <w:color w:val="000000" w:themeColor="text1"/>
          <w:sz w:val="22"/>
          <w:szCs w:val="22"/>
        </w:rPr>
        <w:t xml:space="preserve"> </w:t>
      </w:r>
      <w:r w:rsidR="002C5D3E">
        <w:rPr>
          <w:rFonts w:cs="Arial"/>
          <w:color w:val="000000" w:themeColor="text1"/>
          <w:sz w:val="22"/>
          <w:szCs w:val="22"/>
        </w:rPr>
        <w:t>de</w:t>
      </w:r>
      <w:r w:rsidR="002C5D3E" w:rsidRPr="00661427">
        <w:rPr>
          <w:rFonts w:cs="Arial"/>
          <w:color w:val="000000" w:themeColor="text1"/>
          <w:sz w:val="22"/>
          <w:szCs w:val="22"/>
        </w:rPr>
        <w:t xml:space="preserve"> conformidad al artículo </w:t>
      </w:r>
      <w:r w:rsidR="002C5D3E">
        <w:rPr>
          <w:rFonts w:cs="Arial"/>
          <w:color w:val="000000" w:themeColor="text1"/>
          <w:sz w:val="22"/>
          <w:szCs w:val="22"/>
        </w:rPr>
        <w:t>123</w:t>
      </w:r>
      <w:r w:rsidR="002C5D3E" w:rsidRPr="00661427">
        <w:rPr>
          <w:rFonts w:cs="Arial"/>
          <w:color w:val="000000" w:themeColor="text1"/>
          <w:sz w:val="22"/>
          <w:szCs w:val="22"/>
        </w:rPr>
        <w:t xml:space="preserve"> fracción IV del Reglamento de la Ley de</w:t>
      </w:r>
      <w:r w:rsidR="002C5D3E" w:rsidRPr="00661427">
        <w:rPr>
          <w:rFonts w:cs="Arial"/>
          <w:sz w:val="22"/>
          <w:szCs w:val="22"/>
        </w:rPr>
        <w:t xml:space="preserve"> </w:t>
      </w:r>
      <w:r w:rsidR="002C5D3E">
        <w:rPr>
          <w:rFonts w:cs="Arial"/>
          <w:sz w:val="22"/>
          <w:szCs w:val="22"/>
        </w:rPr>
        <w:t>Compras Gubernamentales, Enajenaciones y Contratación de Servicios del Estado de Jalisco y sus Municipios</w:t>
      </w:r>
      <w:r w:rsidR="002C5D3E" w:rsidRPr="00A81697">
        <w:rPr>
          <w:rFonts w:cs="Arial"/>
          <w:color w:val="000000" w:themeColor="text1"/>
          <w:sz w:val="22"/>
          <w:szCs w:val="22"/>
        </w:rPr>
        <w:t xml:space="preserve"> sometió a consideración de  los miembros presentes </w:t>
      </w:r>
      <w:r w:rsidR="002C5D3E">
        <w:rPr>
          <w:rFonts w:cs="Arial"/>
          <w:color w:val="000000" w:themeColor="text1"/>
          <w:sz w:val="22"/>
          <w:szCs w:val="22"/>
        </w:rPr>
        <w:t>del Comité</w:t>
      </w:r>
      <w:r w:rsidR="002C5D3E" w:rsidRPr="00A81697">
        <w:rPr>
          <w:rFonts w:cs="Arial"/>
          <w:color w:val="000000" w:themeColor="text1"/>
          <w:sz w:val="22"/>
          <w:szCs w:val="22"/>
        </w:rPr>
        <w:t xml:space="preserve"> los siguientes puntos a tratar: </w:t>
      </w:r>
      <w:r w:rsidRPr="00A81697">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r w:rsidR="00DF1C93">
        <w:rPr>
          <w:rFonts w:cs="Arial"/>
          <w:color w:val="000000" w:themeColor="text1"/>
          <w:sz w:val="22"/>
          <w:szCs w:val="22"/>
        </w:rPr>
        <w:t>----------------------------</w:t>
      </w:r>
      <w:r w:rsidR="002C5D3E">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DC1915">
        <w:rPr>
          <w:rFonts w:cs="Arial"/>
          <w:color w:val="000000" w:themeColor="text1"/>
          <w:sz w:val="22"/>
          <w:szCs w:val="22"/>
        </w:rPr>
        <w:t>---------------</w:t>
      </w:r>
    </w:p>
    <w:p w:rsidR="002C5D3E" w:rsidRDefault="002C5D3E" w:rsidP="002C5D3E">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7A3A10">
        <w:rPr>
          <w:rFonts w:cs="Arial"/>
          <w:b/>
          <w:sz w:val="22"/>
          <w:szCs w:val="22"/>
        </w:rPr>
        <w:t>ADJUDICACIÓN DIRECTA</w:t>
      </w:r>
      <w:r>
        <w:rPr>
          <w:rFonts w:cs="Arial"/>
          <w:sz w:val="22"/>
          <w:szCs w:val="22"/>
        </w:rPr>
        <w:t xml:space="preserve"> a la empresa denominada </w:t>
      </w:r>
      <w:r w:rsidRPr="007A3A10">
        <w:rPr>
          <w:rFonts w:cs="Arial"/>
          <w:b/>
          <w:sz w:val="22"/>
          <w:szCs w:val="22"/>
        </w:rPr>
        <w:t>AERONAVES JH S. de R.L. de C.V</w:t>
      </w:r>
      <w:r>
        <w:rPr>
          <w:rFonts w:cs="Arial"/>
          <w:sz w:val="22"/>
          <w:szCs w:val="22"/>
        </w:rPr>
        <w:t xml:space="preserve">., para el proyecto denominado </w:t>
      </w:r>
      <w:r w:rsidR="007A3A10" w:rsidRPr="007A3A10">
        <w:rPr>
          <w:rFonts w:cs="Arial"/>
          <w:b/>
          <w:sz w:val="22"/>
          <w:szCs w:val="22"/>
        </w:rPr>
        <w:t>“</w:t>
      </w:r>
      <w:r w:rsidRPr="007A3A10">
        <w:rPr>
          <w:rFonts w:cs="Arial"/>
          <w:b/>
          <w:sz w:val="22"/>
          <w:szCs w:val="22"/>
        </w:rPr>
        <w:t>SERVICIO DE INSTALACIÓN DE SISTEMA GARMIN 500, NVG, SERVICIO DE INSPECCIÓN DE 150 HORAS, PINTURA GENERAL A LA AERONAVE AS350B3 SERIE 3906 CON NÚMERO DE MATRÍCULA XC-LJP ASIGNADO AL ESCUADRÓN TÁCTICO AÉREO DE LA FISCALÍA GENERAL DEL ESTADO DE JALISCO</w:t>
      </w:r>
      <w:r w:rsidR="007A3A10" w:rsidRPr="007A3A10">
        <w:rPr>
          <w:rFonts w:cs="Arial"/>
          <w:b/>
          <w:sz w:val="22"/>
          <w:szCs w:val="22"/>
        </w:rPr>
        <w:t>”</w:t>
      </w:r>
      <w:r w:rsidRPr="007A3A10">
        <w:rPr>
          <w:rFonts w:cs="Arial"/>
          <w:b/>
          <w:sz w:val="22"/>
          <w:szCs w:val="22"/>
        </w:rPr>
        <w:t>,</w:t>
      </w:r>
      <w:r>
        <w:rPr>
          <w:rFonts w:cs="Arial"/>
          <w:sz w:val="22"/>
          <w:szCs w:val="22"/>
        </w:rPr>
        <w:t xml:space="preserve"> por un monto de hasta $768,625.00 (Setecientos sesenta y ocho mil seiscientos veinticinco pesos 00/100 </w:t>
      </w:r>
      <w:r w:rsidR="00B64750">
        <w:rPr>
          <w:rFonts w:cs="Arial"/>
          <w:sz w:val="22"/>
          <w:szCs w:val="22"/>
        </w:rPr>
        <w:t>dólares americanos</w:t>
      </w:r>
      <w:r>
        <w:rPr>
          <w:rFonts w:cs="Arial"/>
          <w:sz w:val="22"/>
          <w:szCs w:val="22"/>
        </w:rPr>
        <w:t>) impu</w:t>
      </w:r>
      <w:r w:rsidR="007A3A10">
        <w:rPr>
          <w:rFonts w:cs="Arial"/>
          <w:sz w:val="22"/>
          <w:szCs w:val="22"/>
        </w:rPr>
        <w:t>esto al valor agregado</w:t>
      </w:r>
      <w:r w:rsidR="00B64750">
        <w:rPr>
          <w:rFonts w:cs="Arial"/>
          <w:sz w:val="22"/>
          <w:szCs w:val="22"/>
        </w:rPr>
        <w:t xml:space="preserve"> no</w:t>
      </w:r>
      <w:r w:rsidR="007A3A10">
        <w:rPr>
          <w:rFonts w:cs="Arial"/>
          <w:sz w:val="22"/>
          <w:szCs w:val="22"/>
        </w:rPr>
        <w:t xml:space="preserve"> incluido, solicitado mediante el oficio FGE/CGAP/2175/2018  signado por el Lic. Bernardo Arzate Rábago, Coordinador General de Administración y Profesionalización de la Fiscalía General del Estado; esto último en apego al artículo 73 fracción III, </w:t>
      </w:r>
      <w:r w:rsidR="007A3A10" w:rsidRPr="00661427">
        <w:rPr>
          <w:rFonts w:cs="Arial"/>
          <w:color w:val="000000" w:themeColor="text1"/>
          <w:sz w:val="22"/>
          <w:szCs w:val="22"/>
        </w:rPr>
        <w:t>de la Ley de</w:t>
      </w:r>
      <w:r w:rsidR="007A3A10" w:rsidRPr="00661427">
        <w:rPr>
          <w:rFonts w:cs="Arial"/>
          <w:sz w:val="22"/>
          <w:szCs w:val="22"/>
        </w:rPr>
        <w:t xml:space="preserve"> </w:t>
      </w:r>
      <w:r w:rsidR="007A3A10">
        <w:rPr>
          <w:rFonts w:cs="Arial"/>
          <w:sz w:val="22"/>
          <w:szCs w:val="22"/>
        </w:rPr>
        <w:t>Compras Gubernamentales, Enajenaciones y Contratación de Servicios del Estado de Jalisco y sus Municipios. ---------------------------------------------------------------------------------</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7A3A10" w:rsidRDefault="007A3A10" w:rsidP="007A3A10">
      <w:pPr>
        <w:pStyle w:val="Textoindependiente"/>
        <w:numPr>
          <w:ilvl w:val="1"/>
          <w:numId w:val="3"/>
        </w:numPr>
        <w:spacing w:line="360" w:lineRule="auto"/>
        <w:ind w:left="0" w:firstLine="0"/>
        <w:rPr>
          <w:rFonts w:cs="Arial"/>
          <w:sz w:val="22"/>
          <w:szCs w:val="22"/>
        </w:rPr>
      </w:pPr>
      <w:r>
        <w:rPr>
          <w:rFonts w:cs="Arial"/>
          <w:sz w:val="22"/>
          <w:szCs w:val="22"/>
        </w:rPr>
        <w:t xml:space="preserve">Se somete a consideración la </w:t>
      </w:r>
      <w:r w:rsidRPr="007A3A10">
        <w:rPr>
          <w:rFonts w:cs="Arial"/>
          <w:b/>
          <w:sz w:val="22"/>
          <w:szCs w:val="22"/>
        </w:rPr>
        <w:t>ADJUDICACIÓN DIRECTA</w:t>
      </w:r>
      <w:r>
        <w:rPr>
          <w:rFonts w:cs="Arial"/>
          <w:sz w:val="22"/>
          <w:szCs w:val="22"/>
        </w:rPr>
        <w:t xml:space="preserve"> a la empresa denominada </w:t>
      </w:r>
      <w:r w:rsidRPr="007A3A10">
        <w:rPr>
          <w:rFonts w:cs="Arial"/>
          <w:b/>
          <w:sz w:val="22"/>
          <w:szCs w:val="22"/>
        </w:rPr>
        <w:t>AERONAVES JH S. de R.L. de C.V</w:t>
      </w:r>
      <w:r>
        <w:rPr>
          <w:rFonts w:cs="Arial"/>
          <w:sz w:val="22"/>
          <w:szCs w:val="22"/>
        </w:rPr>
        <w:t xml:space="preserve">., para el proyecto denominado </w:t>
      </w:r>
      <w:r w:rsidRPr="007A3A10">
        <w:rPr>
          <w:rFonts w:cs="Arial"/>
          <w:b/>
          <w:sz w:val="22"/>
          <w:szCs w:val="22"/>
        </w:rPr>
        <w:t>“</w:t>
      </w:r>
      <w:r w:rsidR="00B64750">
        <w:rPr>
          <w:rFonts w:cs="Arial"/>
          <w:b/>
          <w:sz w:val="22"/>
          <w:szCs w:val="22"/>
        </w:rPr>
        <w:t xml:space="preserve">CORRECCIÓN DE DISCREPANCIAS </w:t>
      </w:r>
      <w:r w:rsidRPr="007A3A10">
        <w:rPr>
          <w:rFonts w:cs="Arial"/>
          <w:b/>
          <w:sz w:val="22"/>
          <w:szCs w:val="22"/>
        </w:rPr>
        <w:t>A LA AERONAVE AS350B3 SERIE 3906 CON NÚMERO DE MATRÍCULA XC-</w:t>
      </w:r>
      <w:r w:rsidRPr="007A3A10">
        <w:rPr>
          <w:rFonts w:cs="Arial"/>
          <w:b/>
          <w:sz w:val="22"/>
          <w:szCs w:val="22"/>
        </w:rPr>
        <w:lastRenderedPageBreak/>
        <w:t>LJP ASIGNADO AL ESCUADRÓN TÁCTICO AÉREO DE LA FISCALÍA GENERAL DEL ESTADO DE JALISCO”,</w:t>
      </w:r>
      <w:r>
        <w:rPr>
          <w:rFonts w:cs="Arial"/>
          <w:sz w:val="22"/>
          <w:szCs w:val="22"/>
        </w:rPr>
        <w:t xml:space="preserve"> por un monto de hasta $</w:t>
      </w:r>
      <w:r w:rsidR="00B64750">
        <w:rPr>
          <w:rFonts w:cs="Arial"/>
          <w:sz w:val="22"/>
          <w:szCs w:val="22"/>
        </w:rPr>
        <w:t xml:space="preserve">171,527.51 (Ciento setenta y un mil quinientos veintisiete  51/100 dólares americanos) </w:t>
      </w:r>
      <w:r>
        <w:rPr>
          <w:rFonts w:cs="Arial"/>
          <w:sz w:val="22"/>
          <w:szCs w:val="22"/>
        </w:rPr>
        <w:t>impuesto al valor agregado</w:t>
      </w:r>
      <w:r w:rsidR="00B64750">
        <w:rPr>
          <w:rFonts w:cs="Arial"/>
          <w:sz w:val="22"/>
          <w:szCs w:val="22"/>
        </w:rPr>
        <w:t xml:space="preserve"> no</w:t>
      </w:r>
      <w:r>
        <w:rPr>
          <w:rFonts w:cs="Arial"/>
          <w:sz w:val="22"/>
          <w:szCs w:val="22"/>
        </w:rPr>
        <w:t xml:space="preserve"> incluido, solicitado mediante el oficio FGE/CGAP/217</w:t>
      </w:r>
      <w:r w:rsidR="00B64750">
        <w:rPr>
          <w:rFonts w:cs="Arial"/>
          <w:sz w:val="22"/>
          <w:szCs w:val="22"/>
        </w:rPr>
        <w:t>6</w:t>
      </w:r>
      <w:r>
        <w:rPr>
          <w:rFonts w:cs="Arial"/>
          <w:sz w:val="22"/>
          <w:szCs w:val="22"/>
        </w:rPr>
        <w:t xml:space="preserve">/2018  signado por el Lic. Bernardo Arzate Rábago, Coordinador General de Administración y Profesionalización de la Fiscalía General del Estado; esto último en apego al artículo 73 fracción III,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00B64750">
        <w:rPr>
          <w:rFonts w:cs="Arial"/>
          <w:sz w:val="22"/>
          <w:szCs w:val="22"/>
        </w:rPr>
        <w:t xml:space="preserve"> ---------------------------------------------------------------------------------</w:t>
      </w:r>
    </w:p>
    <w:p w:rsidR="002D17E8" w:rsidRDefault="002D17E8" w:rsidP="002D17E8">
      <w:pPr>
        <w:pStyle w:val="Textoindependiente"/>
        <w:spacing w:line="360" w:lineRule="auto"/>
        <w:rPr>
          <w:rFonts w:cs="Arial"/>
          <w:sz w:val="22"/>
          <w:szCs w:val="22"/>
        </w:rPr>
      </w:pPr>
      <w:r>
        <w:rPr>
          <w:rFonts w:cs="Arial"/>
          <w:sz w:val="22"/>
          <w:szCs w:val="22"/>
        </w:rPr>
        <w:t>---------------------------------------------------------------------------------------------------------------------------------------</w:t>
      </w:r>
    </w:p>
    <w:p w:rsidR="002D17E8" w:rsidRDefault="002D17E8" w:rsidP="002D17E8">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Pr>
          <w:rFonts w:cs="Arial"/>
          <w:b/>
          <w:sz w:val="22"/>
          <w:szCs w:val="22"/>
        </w:rPr>
        <w:t xml:space="preserve">AUTORIZACIÓN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OUTSOURCING PARA LA OPERACIÓN DEL PERSONAL DE FOTO 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2D17E8" w:rsidRDefault="002D17E8" w:rsidP="002D17E8">
      <w:pPr>
        <w:pStyle w:val="Textoindependiente"/>
        <w:spacing w:line="360" w:lineRule="auto"/>
        <w:rPr>
          <w:rFonts w:cs="Arial"/>
          <w:sz w:val="22"/>
          <w:szCs w:val="22"/>
        </w:rPr>
      </w:pPr>
      <w:r>
        <w:rPr>
          <w:rFonts w:cs="Arial"/>
          <w:sz w:val="22"/>
          <w:szCs w:val="22"/>
        </w:rPr>
        <w:t>---------------------------------------------------------------------------------------------------------------------------------------</w:t>
      </w:r>
    </w:p>
    <w:p w:rsidR="002D17E8" w:rsidRDefault="002D17E8" w:rsidP="002D17E8">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Pr>
          <w:rFonts w:cs="Arial"/>
          <w:b/>
          <w:sz w:val="22"/>
          <w:szCs w:val="22"/>
        </w:rPr>
        <w:t xml:space="preserve">AUTORIZACIÓN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MENSAJERÍA E IMPRESIÓN PARA EL SERVICIO DE FOTOINFRACCIONES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2D17E8" w:rsidRDefault="002D17E8" w:rsidP="002D17E8">
      <w:pPr>
        <w:pStyle w:val="Textoindependiente"/>
        <w:spacing w:line="360" w:lineRule="auto"/>
        <w:rPr>
          <w:rFonts w:cs="Arial"/>
          <w:sz w:val="22"/>
          <w:szCs w:val="22"/>
        </w:rPr>
      </w:pPr>
      <w:r>
        <w:rPr>
          <w:rFonts w:cs="Arial"/>
          <w:sz w:val="22"/>
          <w:szCs w:val="22"/>
        </w:rPr>
        <w:t>---------------------------------------------------------------------------------------------------------------------------------------</w:t>
      </w:r>
    </w:p>
    <w:p w:rsidR="007D2B2C" w:rsidRDefault="007D2B2C" w:rsidP="007D2B2C">
      <w:pPr>
        <w:pStyle w:val="Textoindependiente"/>
        <w:numPr>
          <w:ilvl w:val="1"/>
          <w:numId w:val="3"/>
        </w:numPr>
        <w:spacing w:line="360" w:lineRule="auto"/>
        <w:ind w:left="0" w:firstLine="0"/>
        <w:rPr>
          <w:rFonts w:cs="Arial"/>
          <w:sz w:val="22"/>
          <w:szCs w:val="22"/>
        </w:rPr>
      </w:pPr>
      <w:r w:rsidRPr="00460A94">
        <w:rPr>
          <w:rFonts w:cs="Arial"/>
          <w:sz w:val="22"/>
          <w:szCs w:val="22"/>
        </w:rPr>
        <w:t xml:space="preserve">Se somete a consideración la </w:t>
      </w:r>
      <w:r w:rsidRPr="007D2B2C">
        <w:rPr>
          <w:rFonts w:cs="Arial"/>
          <w:b/>
          <w:sz w:val="22"/>
          <w:szCs w:val="22"/>
        </w:rPr>
        <w:t>PRESENTACIÓN Y</w:t>
      </w:r>
      <w:r>
        <w:rPr>
          <w:rFonts w:cs="Arial"/>
          <w:sz w:val="22"/>
          <w:szCs w:val="22"/>
        </w:rPr>
        <w:t xml:space="preserve"> </w:t>
      </w:r>
      <w:r>
        <w:rPr>
          <w:rFonts w:cs="Arial"/>
          <w:b/>
          <w:sz w:val="22"/>
          <w:szCs w:val="22"/>
        </w:rPr>
        <w:t xml:space="preserve">AUTORIZACIÓN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MATERIAL DEPORTIVO PARA EL CODE JALISCO</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7D2B2C" w:rsidRDefault="007D2B2C" w:rsidP="007D2B2C">
      <w:pPr>
        <w:pStyle w:val="Textoindependiente"/>
        <w:spacing w:line="360" w:lineRule="auto"/>
        <w:rPr>
          <w:rFonts w:cs="Arial"/>
          <w:sz w:val="22"/>
          <w:szCs w:val="22"/>
        </w:rPr>
      </w:pPr>
      <w:r>
        <w:rPr>
          <w:rFonts w:cs="Arial"/>
          <w:sz w:val="22"/>
          <w:szCs w:val="22"/>
        </w:rPr>
        <w:t>---------------------------------------------------------------------------------------------------------------------------------------</w:t>
      </w:r>
    </w:p>
    <w:p w:rsidR="002D17E8" w:rsidRDefault="002D17E8" w:rsidP="00B97447">
      <w:pPr>
        <w:pStyle w:val="Textoindependiente"/>
        <w:spacing w:line="360" w:lineRule="auto"/>
        <w:rPr>
          <w:rFonts w:cs="Arial"/>
          <w:sz w:val="22"/>
          <w:szCs w:val="22"/>
        </w:rPr>
      </w:pP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DF1C93">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DF1C93">
        <w:rPr>
          <w:rFonts w:cs="Arial"/>
          <w:color w:val="000000" w:themeColor="text1"/>
          <w:sz w:val="22"/>
          <w:szCs w:val="22"/>
        </w:rPr>
        <w:t xml:space="preserve">la </w:t>
      </w:r>
      <w:r w:rsidR="00DF1C93" w:rsidRPr="00DE3DF9">
        <w:rPr>
          <w:rFonts w:cs="Arial"/>
          <w:b/>
          <w:color w:val="000000" w:themeColor="text1"/>
          <w:sz w:val="22"/>
          <w:szCs w:val="22"/>
        </w:rPr>
        <w:t xml:space="preserve">RESOLUCIÓN </w:t>
      </w:r>
      <w:r w:rsidR="00DF1C93">
        <w:rPr>
          <w:rFonts w:cs="Arial"/>
          <w:color w:val="000000" w:themeColor="text1"/>
          <w:sz w:val="22"/>
          <w:szCs w:val="22"/>
        </w:rPr>
        <w:t xml:space="preserve">de la Licitación Pública Local LPL26/2018 correspondiente al proyecto denominado: </w:t>
      </w:r>
      <w:r w:rsidR="00DF1C93">
        <w:rPr>
          <w:rFonts w:cs="Arial"/>
          <w:b/>
          <w:color w:val="000000" w:themeColor="text1"/>
          <w:sz w:val="22"/>
          <w:szCs w:val="22"/>
        </w:rPr>
        <w:t xml:space="preserve">“ADQUISICIÓN DE UN SISTEMA DE MULTA DIGITAL EN SITIO PARA LA SECRETARÍA DE MOVILIDAD”; </w:t>
      </w:r>
      <w:r w:rsidR="00DF1C93">
        <w:rPr>
          <w:rFonts w:cs="Arial"/>
          <w:color w:val="000000" w:themeColor="text1"/>
          <w:sz w:val="22"/>
          <w:szCs w:val="22"/>
        </w:rPr>
        <w:t>resolviendo la</w:t>
      </w:r>
      <w:r w:rsidR="00DF1C93" w:rsidRPr="00963B43">
        <w:rPr>
          <w:rFonts w:cs="Arial"/>
          <w:b/>
          <w:color w:val="000000" w:themeColor="text1"/>
          <w:sz w:val="22"/>
          <w:szCs w:val="22"/>
        </w:rPr>
        <w:t xml:space="preserve"> ADJUDICA</w:t>
      </w:r>
      <w:r w:rsidR="00DF1C93">
        <w:rPr>
          <w:rFonts w:cs="Arial"/>
          <w:b/>
          <w:color w:val="000000" w:themeColor="text1"/>
          <w:sz w:val="22"/>
          <w:szCs w:val="22"/>
        </w:rPr>
        <w:t xml:space="preserve">R </w:t>
      </w:r>
      <w:r w:rsidR="00DF1C93">
        <w:rPr>
          <w:rFonts w:cs="Arial"/>
          <w:color w:val="000000" w:themeColor="text1"/>
          <w:sz w:val="22"/>
          <w:szCs w:val="22"/>
        </w:rPr>
        <w:t xml:space="preserve">al participante denominado  </w:t>
      </w:r>
      <w:r w:rsidR="00DF1C93">
        <w:rPr>
          <w:rFonts w:cs="Arial"/>
          <w:b/>
          <w:color w:val="000000" w:themeColor="text1"/>
          <w:sz w:val="22"/>
          <w:szCs w:val="22"/>
        </w:rPr>
        <w:t>URBAN CONNECTIONS S.A. de C.V.</w:t>
      </w:r>
      <w:r w:rsidR="00DF1C93">
        <w:rPr>
          <w:rFonts w:cs="Arial"/>
          <w:color w:val="000000" w:themeColor="text1"/>
          <w:sz w:val="22"/>
          <w:szCs w:val="22"/>
        </w:rPr>
        <w:t xml:space="preserve"> por un monto de hasta $44´892,000.00 (Cuarenta y cuatro millones ochocientos noventa y dos mil pesos 00/100 moneda nacional) impuesto al valor agregado incluido, debido a que cumple técnica, económica y </w:t>
      </w:r>
      <w:r w:rsidR="00DF1C93">
        <w:rPr>
          <w:rFonts w:cs="Arial"/>
          <w:color w:val="000000" w:themeColor="text1"/>
          <w:sz w:val="22"/>
          <w:szCs w:val="22"/>
        </w:rPr>
        <w:lastRenderedPageBreak/>
        <w:t>administrativamente con lo solicitado en bases; esto último en</w:t>
      </w:r>
      <w:r w:rsidR="00DF1C93" w:rsidRPr="00DE3DF9">
        <w:rPr>
          <w:rFonts w:cs="Arial"/>
          <w:color w:val="000000" w:themeColor="text1"/>
          <w:sz w:val="22"/>
          <w:szCs w:val="22"/>
        </w:rPr>
        <w:t xml:space="preserve"> apego al artículo </w:t>
      </w:r>
      <w:r w:rsidR="00DF1C93">
        <w:rPr>
          <w:rFonts w:cs="Arial"/>
          <w:color w:val="000000" w:themeColor="text1"/>
          <w:sz w:val="22"/>
          <w:szCs w:val="22"/>
        </w:rPr>
        <w:t>64, 65 y 66 de la Ley de Compras Gubernamentales, Enajenaciones y Contratación de Servicios del Estado de Jalisco y sus Municipios.  ----------------------</w:t>
      </w:r>
      <w:r w:rsidR="003E6A6A">
        <w:rPr>
          <w:rFonts w:cs="Arial"/>
          <w:color w:val="000000" w:themeColor="text1"/>
          <w:sz w:val="22"/>
          <w:szCs w:val="22"/>
        </w:rPr>
        <w:t>-</w:t>
      </w:r>
      <w:r w:rsidR="00DF1C93">
        <w:rPr>
          <w:rFonts w:cs="Arial"/>
          <w:color w:val="000000" w:themeColor="text1"/>
          <w:sz w:val="22"/>
          <w:szCs w:val="22"/>
        </w:rPr>
        <w:t>-----------------------------------------------------------------------------------------------</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DF1C93" w:rsidRPr="00457F73" w:rsidRDefault="00DF1C93" w:rsidP="00DF1C9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DE3DF9">
        <w:rPr>
          <w:rFonts w:cs="Arial"/>
          <w:b/>
          <w:color w:val="000000" w:themeColor="text1"/>
          <w:sz w:val="22"/>
          <w:szCs w:val="22"/>
        </w:rPr>
        <w:t xml:space="preserve">RESOLUCIÓN </w:t>
      </w:r>
      <w:r>
        <w:rPr>
          <w:rFonts w:cs="Arial"/>
          <w:color w:val="000000" w:themeColor="text1"/>
          <w:sz w:val="22"/>
          <w:szCs w:val="22"/>
        </w:rPr>
        <w:t xml:space="preserve">de la Licitación Pública Local LPL28/2018 correspondiente al proyecto denominado: </w:t>
      </w:r>
      <w:r>
        <w:rPr>
          <w:rFonts w:cs="Arial"/>
          <w:b/>
          <w:color w:val="000000" w:themeColor="text1"/>
          <w:sz w:val="22"/>
          <w:szCs w:val="22"/>
        </w:rPr>
        <w:t xml:space="preserve">“APOYO PARA LA RESTITUCIÓN DE DERECHOS DE NIÑAS, NIÑOS Y ADOLESCENTES DEL SISTEMA DIF JALISCO”; </w:t>
      </w:r>
      <w:r>
        <w:rPr>
          <w:rFonts w:cs="Arial"/>
          <w:color w:val="000000" w:themeColor="text1"/>
          <w:sz w:val="22"/>
          <w:szCs w:val="22"/>
        </w:rPr>
        <w:t>sugiriendo</w:t>
      </w:r>
      <w:r w:rsidRPr="00963B43">
        <w:rPr>
          <w:rFonts w:cs="Arial"/>
          <w:b/>
          <w:color w:val="000000" w:themeColor="text1"/>
          <w:sz w:val="22"/>
          <w:szCs w:val="22"/>
        </w:rPr>
        <w:t xml:space="preserve"> ADJUDICA</w:t>
      </w:r>
      <w:r>
        <w:rPr>
          <w:rFonts w:cs="Arial"/>
          <w:b/>
          <w:color w:val="000000" w:themeColor="text1"/>
          <w:sz w:val="22"/>
          <w:szCs w:val="22"/>
        </w:rPr>
        <w:t xml:space="preserve">R </w:t>
      </w:r>
      <w:r>
        <w:rPr>
          <w:rFonts w:cs="Arial"/>
          <w:color w:val="000000" w:themeColor="text1"/>
          <w:sz w:val="22"/>
          <w:szCs w:val="22"/>
        </w:rPr>
        <w:t xml:space="preserve">al participante denominado  </w:t>
      </w:r>
      <w:r>
        <w:rPr>
          <w:rFonts w:cs="Arial"/>
          <w:b/>
          <w:color w:val="000000" w:themeColor="text1"/>
          <w:sz w:val="22"/>
          <w:szCs w:val="22"/>
        </w:rPr>
        <w:t>Distribuidora de Alimentos NUVE S.A. de C.V.</w:t>
      </w:r>
      <w:r>
        <w:rPr>
          <w:rFonts w:cs="Arial"/>
          <w:color w:val="000000" w:themeColor="text1"/>
          <w:sz w:val="22"/>
          <w:szCs w:val="22"/>
        </w:rPr>
        <w:t xml:space="preserve"> por un monto de hasta </w:t>
      </w:r>
      <w:r w:rsidRPr="00BC67AC">
        <w:rPr>
          <w:rFonts w:cs="Arial"/>
          <w:color w:val="000000" w:themeColor="text1"/>
          <w:sz w:val="22"/>
          <w:szCs w:val="22"/>
          <w:lang w:val="es-ES"/>
        </w:rPr>
        <w:t>$18,998,496.00</w:t>
      </w:r>
      <w:r>
        <w:rPr>
          <w:rFonts w:cs="Arial"/>
          <w:color w:val="000000" w:themeColor="text1"/>
          <w:sz w:val="22"/>
          <w:szCs w:val="22"/>
          <w:lang w:val="es-ES"/>
        </w:rPr>
        <w:t xml:space="preserve"> (Dieciocho millones novecientos noventa y ocho mil cuatrocientos noventa y seis pesos 00/100 moneda nacional) </w:t>
      </w:r>
      <w:r>
        <w:rPr>
          <w:rFonts w:cs="Arial"/>
          <w:color w:val="000000" w:themeColor="text1"/>
          <w:sz w:val="22"/>
          <w:szCs w:val="22"/>
        </w:rPr>
        <w:t>impuesto al valor agregado incluido, debido a que cumple técnica, económica y administrativamente con lo solicitado en bases; esto último en</w:t>
      </w:r>
      <w:r w:rsidRPr="00DE3DF9">
        <w:rPr>
          <w:rFonts w:cs="Arial"/>
          <w:color w:val="000000" w:themeColor="text1"/>
          <w:sz w:val="22"/>
          <w:szCs w:val="22"/>
        </w:rPr>
        <w:t xml:space="preserve"> apego al artículo </w:t>
      </w:r>
      <w:r>
        <w:rPr>
          <w:rFonts w:cs="Arial"/>
          <w:color w:val="000000" w:themeColor="text1"/>
          <w:sz w:val="22"/>
          <w:szCs w:val="22"/>
        </w:rPr>
        <w:t>64, 65 y 66 de la Ley de Compras Gubernamentales, Enajenaciones y Contratación de Servicios del Estado de Jalisco y sus Municipios.  --------------------</w:t>
      </w:r>
      <w:r w:rsidR="003E6A6A">
        <w:rPr>
          <w:rFonts w:cs="Arial"/>
          <w:color w:val="000000" w:themeColor="text1"/>
          <w:sz w:val="22"/>
          <w:szCs w:val="22"/>
        </w:rPr>
        <w:t>--</w:t>
      </w:r>
      <w:r>
        <w:rPr>
          <w:rFonts w:cs="Arial"/>
          <w:color w:val="000000" w:themeColor="text1"/>
          <w:sz w:val="22"/>
          <w:szCs w:val="22"/>
        </w:rPr>
        <w:t>----------------------------------------------</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Pr="00457F73" w:rsidRDefault="00DF1C93" w:rsidP="00DF1C9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la </w:t>
      </w:r>
      <w:r w:rsidRPr="00E74C2E">
        <w:rPr>
          <w:rFonts w:cs="Arial"/>
          <w:b/>
          <w:sz w:val="22"/>
          <w:szCs w:val="22"/>
        </w:rPr>
        <w:t>ADJUDICACIÓN DIRECTA</w:t>
      </w:r>
      <w:r>
        <w:rPr>
          <w:rFonts w:cs="Arial"/>
          <w:sz w:val="22"/>
          <w:szCs w:val="22"/>
        </w:rPr>
        <w:t xml:space="preserve"> a la empresa denominada </w:t>
      </w:r>
      <w:r w:rsidRPr="00E74C2E">
        <w:rPr>
          <w:rFonts w:cs="Arial"/>
          <w:b/>
          <w:sz w:val="22"/>
          <w:szCs w:val="22"/>
        </w:rPr>
        <w:t>GLOBAL STANDARDS S.C.</w:t>
      </w:r>
      <w:r>
        <w:rPr>
          <w:rFonts w:cs="Arial"/>
          <w:sz w:val="22"/>
          <w:szCs w:val="22"/>
        </w:rPr>
        <w:t xml:space="preserve"> para el proyecto denominado </w:t>
      </w:r>
      <w:r w:rsidRPr="00E74C2E">
        <w:rPr>
          <w:rFonts w:cs="Arial"/>
          <w:b/>
          <w:sz w:val="22"/>
          <w:szCs w:val="22"/>
        </w:rPr>
        <w:t xml:space="preserve">“SERVICIO DE AUDITORÍA DE SEGUIMIENTO ANUAL AL SISTEMA DE GESTIÓN BAJO LA NORMA ISO 9001:2015 PARA LA SECRETARÍA DE DESARROLLO ECONÓMICO”, </w:t>
      </w:r>
      <w:r>
        <w:rPr>
          <w:rFonts w:cs="Arial"/>
          <w:sz w:val="22"/>
          <w:szCs w:val="22"/>
        </w:rPr>
        <w:t xml:space="preserve">solicitado mediante el oficio SEDECO/DGA/146/2018, signado por el Lic. Ignacio Javier Ortiz Preciado, Director General Administrativo de la Secretaría de Desarrollo Económico, por un monto de hasta $49,300.00 (Cuarenta y nueve mil trescientos pesos 00/100 moneda nacional) impuesto al valor agregado incluido; esto último en apego al artículo 73 </w:t>
      </w:r>
      <w:r>
        <w:rPr>
          <w:rFonts w:cs="Arial"/>
          <w:color w:val="000000" w:themeColor="text1"/>
          <w:sz w:val="22"/>
          <w:szCs w:val="22"/>
        </w:rPr>
        <w:t>de la Ley de Compras Gubernamentales, Enajenaciones y Contratación de Servicios del Estado de Jalisco y sus Municipios.   ---------------------------------------------------------------</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Default="00DF1C93" w:rsidP="000B002D">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B002D" w:rsidRPr="000B002D">
        <w:rPr>
          <w:rFonts w:cs="Arial"/>
          <w:b/>
          <w:color w:val="000000" w:themeColor="text1"/>
          <w:sz w:val="22"/>
          <w:szCs w:val="22"/>
        </w:rPr>
        <w:t>NO AUTORIZAR</w:t>
      </w:r>
      <w:r w:rsidR="000B002D">
        <w:rPr>
          <w:rFonts w:cs="Arial"/>
          <w:color w:val="000000" w:themeColor="text1"/>
          <w:sz w:val="22"/>
          <w:szCs w:val="22"/>
        </w:rPr>
        <w:t xml:space="preserve"> </w:t>
      </w:r>
      <w:r w:rsidR="000B002D">
        <w:rPr>
          <w:rFonts w:cs="Arial"/>
          <w:sz w:val="22"/>
          <w:szCs w:val="22"/>
        </w:rPr>
        <w:t xml:space="preserve">la </w:t>
      </w:r>
      <w:r w:rsidR="000B002D" w:rsidRPr="00F127F3">
        <w:rPr>
          <w:rFonts w:cs="Arial"/>
          <w:b/>
          <w:sz w:val="22"/>
          <w:szCs w:val="22"/>
        </w:rPr>
        <w:t>ADJUDICACIÓN DIRECTA</w:t>
      </w:r>
      <w:r w:rsidR="000B002D">
        <w:rPr>
          <w:rFonts w:cs="Arial"/>
          <w:sz w:val="22"/>
          <w:szCs w:val="22"/>
        </w:rPr>
        <w:t xml:space="preserve"> al proyecto denominado </w:t>
      </w:r>
      <w:r w:rsidR="000B002D" w:rsidRPr="00F127F3">
        <w:rPr>
          <w:rFonts w:cs="Arial"/>
          <w:b/>
          <w:sz w:val="22"/>
          <w:szCs w:val="22"/>
        </w:rPr>
        <w:t>“ACTIVIDADES CULTURALES DE LA SECRETARÍA DE CULTURA”</w:t>
      </w:r>
      <w:r w:rsidR="000B002D">
        <w:rPr>
          <w:rFonts w:cs="Arial"/>
          <w:b/>
          <w:sz w:val="22"/>
          <w:szCs w:val="22"/>
        </w:rPr>
        <w:t xml:space="preserve">; </w:t>
      </w:r>
      <w:r w:rsidR="000B002D">
        <w:rPr>
          <w:rFonts w:cs="Arial"/>
          <w:sz w:val="22"/>
          <w:szCs w:val="22"/>
        </w:rPr>
        <w:t>e</w:t>
      </w:r>
      <w:r w:rsidR="000B002D">
        <w:rPr>
          <w:rFonts w:cs="Arial"/>
          <w:color w:val="000000" w:themeColor="text1"/>
          <w:sz w:val="22"/>
          <w:szCs w:val="22"/>
        </w:rPr>
        <w:t>sto último en</w:t>
      </w:r>
      <w:r w:rsidR="000B002D" w:rsidRPr="00DE3DF9">
        <w:rPr>
          <w:rFonts w:cs="Arial"/>
          <w:color w:val="000000" w:themeColor="text1"/>
          <w:sz w:val="22"/>
          <w:szCs w:val="22"/>
        </w:rPr>
        <w:t xml:space="preserve"> apego al artículo </w:t>
      </w:r>
      <w:r w:rsidR="000B002D">
        <w:rPr>
          <w:rFonts w:cs="Arial"/>
          <w:color w:val="000000" w:themeColor="text1"/>
          <w:sz w:val="22"/>
          <w:szCs w:val="22"/>
        </w:rPr>
        <w:t>73 de la Ley de Compras Gubernamentales, Enajenaciones y Contratación de Servicios del Estado de Jalisco y sus Municipios.  -----------------</w:t>
      </w:r>
      <w:r w:rsidR="003E6A6A">
        <w:rPr>
          <w:rFonts w:cs="Arial"/>
          <w:color w:val="000000" w:themeColor="text1"/>
          <w:sz w:val="22"/>
          <w:szCs w:val="22"/>
        </w:rPr>
        <w:t>-</w:t>
      </w:r>
      <w:r w:rsidR="000B002D">
        <w:rPr>
          <w:rFonts w:cs="Arial"/>
          <w:color w:val="000000" w:themeColor="text1"/>
          <w:sz w:val="22"/>
          <w:szCs w:val="22"/>
        </w:rPr>
        <w:t>----------------------------------------------</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Pr="00457F73" w:rsidRDefault="00DF1C93" w:rsidP="00DF1C9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C31B63">
        <w:rPr>
          <w:rFonts w:cs="Arial"/>
          <w:sz w:val="22"/>
          <w:szCs w:val="22"/>
        </w:rPr>
        <w:t xml:space="preserve">la </w:t>
      </w:r>
      <w:r w:rsidRPr="00C31B63">
        <w:rPr>
          <w:rFonts w:cs="Arial"/>
          <w:b/>
          <w:sz w:val="22"/>
          <w:szCs w:val="22"/>
        </w:rPr>
        <w:t>AUTORIZACIÓN DE BASES</w:t>
      </w:r>
      <w:r w:rsidRPr="00C31B63">
        <w:rPr>
          <w:rFonts w:cs="Arial"/>
          <w:sz w:val="22"/>
          <w:szCs w:val="22"/>
        </w:rPr>
        <w:t xml:space="preserve"> para el proyecto denominado </w:t>
      </w:r>
      <w:r w:rsidRPr="00C31B63">
        <w:rPr>
          <w:rFonts w:cs="Arial"/>
          <w:b/>
          <w:sz w:val="22"/>
          <w:szCs w:val="22"/>
        </w:rPr>
        <w:t>“ADQUISICIÓN DE TOXINA BOTULÍNICA PARA EL DIF JALISCO”</w:t>
      </w:r>
      <w:r w:rsidRPr="00C31B63">
        <w:rPr>
          <w:rFonts w:cs="Arial"/>
          <w:sz w:val="22"/>
          <w:szCs w:val="22"/>
        </w:rPr>
        <w:t xml:space="preserve"> esto último en apego a los artículos 24 fracción XI, y XII de la Ley de Compras Gubernamentales, Enajenaciones y Contratación de Servicios del Estado de Jalisco y sus Municipios.</w:t>
      </w:r>
      <w:r w:rsidR="003E6A6A">
        <w:rPr>
          <w:rFonts w:cs="Arial"/>
          <w:sz w:val="22"/>
          <w:szCs w:val="22"/>
        </w:rPr>
        <w:t xml:space="preserve"> </w:t>
      </w:r>
      <w:r>
        <w:rPr>
          <w:rFonts w:cs="Arial"/>
          <w:sz w:val="22"/>
          <w:szCs w:val="22"/>
        </w:rPr>
        <w:t>-----------------------------------------------</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Pr="00457F73" w:rsidRDefault="00DF1C93" w:rsidP="00DF1C93">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6</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026D80" w:rsidRPr="00026D80">
        <w:rPr>
          <w:rFonts w:eastAsiaTheme="minorHAnsi" w:cs="Arial"/>
          <w:color w:val="000000"/>
          <w:sz w:val="22"/>
          <w:szCs w:val="22"/>
          <w:lang w:eastAsia="en-US"/>
        </w:rPr>
        <w:t>el</w:t>
      </w:r>
      <w:r w:rsidR="00026D80">
        <w:rPr>
          <w:rFonts w:eastAsiaTheme="minorHAnsi" w:cs="Arial"/>
          <w:b/>
          <w:color w:val="000000"/>
          <w:sz w:val="22"/>
          <w:szCs w:val="22"/>
          <w:lang w:eastAsia="en-US"/>
        </w:rPr>
        <w:t xml:space="preserve"> </w:t>
      </w:r>
      <w:r w:rsidR="00026D80" w:rsidRPr="00A42F30">
        <w:rPr>
          <w:rFonts w:cs="Arial"/>
          <w:b/>
          <w:sz w:val="22"/>
          <w:szCs w:val="22"/>
        </w:rPr>
        <w:t>ADENDUM</w:t>
      </w:r>
      <w:r w:rsidR="00026D80" w:rsidRPr="00A42F30">
        <w:rPr>
          <w:rFonts w:cs="Arial"/>
          <w:sz w:val="22"/>
          <w:szCs w:val="22"/>
        </w:rPr>
        <w:t xml:space="preserve"> al contrato 491/16, a favor del participante denominado </w:t>
      </w:r>
      <w:r w:rsidR="00026D80" w:rsidRPr="00A42F30">
        <w:rPr>
          <w:rFonts w:cs="Arial"/>
          <w:b/>
          <w:sz w:val="22"/>
          <w:szCs w:val="22"/>
        </w:rPr>
        <w:t>GRÁFICOS Y MÁS S.A. de C.V.,</w:t>
      </w:r>
      <w:r w:rsidR="00026D80" w:rsidRPr="00A42F30">
        <w:rPr>
          <w:rFonts w:cs="Arial"/>
          <w:sz w:val="22"/>
          <w:szCs w:val="22"/>
        </w:rPr>
        <w:t xml:space="preserve"> correspondiente al proyecto denominado </w:t>
      </w:r>
      <w:r w:rsidR="00026D80" w:rsidRPr="00A42F30">
        <w:rPr>
          <w:rFonts w:cs="Arial"/>
          <w:b/>
          <w:sz w:val="22"/>
          <w:szCs w:val="22"/>
        </w:rPr>
        <w:t>“ARRENDAMIENTO DE EQUIPO MULTIFUNCIONAL PARA LAS DEPENDENCIAS DE GOBIERNO”</w:t>
      </w:r>
      <w:r w:rsidR="00026D80" w:rsidRPr="00A42F30">
        <w:rPr>
          <w:rFonts w:cs="Arial"/>
          <w:sz w:val="22"/>
          <w:szCs w:val="22"/>
        </w:rPr>
        <w:t xml:space="preserve"> para el arrendamiento de 01 un equipo para la Secretaría General de Gobierno con un consumo total de 360,000 copias por el periodo del 01 de junio al 30 de noviembre de 2018, solicitado mediante el oficio DGO/DSG/M0358/2018, por un monto de hasta $133,632.00 (Ciento treinta y tres mil seiscientos treinta y dos pesos 00/1001 moneda nacional) equivalente al 0.5614% del total del contrato original, así también el arrendamiento de 03 tres equipos  para la Secretaría de Salud, con un consumo total de 72,000 copias por el periodo del 01 de junio al 30 de noviembre de 2018, solicitado mediante el oficio DGO/DSG/M0356/2018 por un monto total de hasta $26,726.40 (Veintiséis mil setecientos veintiséis pesos 40/100 moneda nacional) equivalente al 0.11% del total del contrato original, ambos incrementos resultan así un gran total acumulado de $3´142,546.39 (Tres millones ciento cuarenta y dos mil quinientos cuarenta y seis pesos 39/100 moneda nacional)  equivalente total acumulado al 13.20% del total del contrato original; esto último en apego al artículo 80, 81 y 82 de la Ley de Compras Gubernamentales, Enajenaciones y Contratación de Servicios del Estado de Jalisco y sus Municipios. </w:t>
      </w:r>
      <w:r>
        <w:rPr>
          <w:rFonts w:cs="Arial"/>
          <w:sz w:val="22"/>
          <w:szCs w:val="22"/>
        </w:rPr>
        <w:t>---------------------------------------------------------------------------------------------------------------</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Default="00DF1C93" w:rsidP="00DF1C93">
      <w:pPr>
        <w:pStyle w:val="Textoindependiente"/>
        <w:spacing w:line="360" w:lineRule="auto"/>
        <w:rPr>
          <w:rFonts w:cs="Arial"/>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E47F2B">
        <w:rPr>
          <w:rFonts w:cs="Arial"/>
          <w:b/>
          <w:sz w:val="22"/>
          <w:szCs w:val="22"/>
        </w:rPr>
        <w:t xml:space="preserve">ADENDUM </w:t>
      </w:r>
      <w:r>
        <w:rPr>
          <w:rFonts w:cs="Arial"/>
          <w:sz w:val="22"/>
          <w:szCs w:val="22"/>
        </w:rPr>
        <w:t xml:space="preserve">al resolutivo 154/2017, a favor del participante </w:t>
      </w:r>
      <w:r w:rsidRPr="00E47F2B">
        <w:rPr>
          <w:rFonts w:cs="Arial"/>
          <w:b/>
          <w:sz w:val="22"/>
          <w:szCs w:val="22"/>
        </w:rPr>
        <w:t xml:space="preserve">Grupo Industrial VIDA S.A. de C.V. </w:t>
      </w:r>
      <w:r>
        <w:rPr>
          <w:rFonts w:cs="Arial"/>
          <w:sz w:val="22"/>
          <w:szCs w:val="22"/>
        </w:rPr>
        <w:t>solicitado mediante el oficio DG/0904 signado por la Mtra. Lizana García Caballero, Directora General del Sistema DIF Jalisco, para el incremento de los volúmenes de acuerdo a lo siguiente: -------------------------------------------------------------------------------------</w:t>
      </w:r>
    </w:p>
    <w:tbl>
      <w:tblPr>
        <w:tblStyle w:val="Sombreadoclaro1"/>
        <w:tblW w:w="5000" w:type="pct"/>
        <w:tblLook w:val="04A0" w:firstRow="1" w:lastRow="0" w:firstColumn="1" w:lastColumn="0" w:noHBand="0" w:noVBand="1"/>
      </w:tblPr>
      <w:tblGrid>
        <w:gridCol w:w="1471"/>
        <w:gridCol w:w="2105"/>
        <w:gridCol w:w="2016"/>
        <w:gridCol w:w="2254"/>
        <w:gridCol w:w="2075"/>
      </w:tblGrid>
      <w:tr w:rsidR="00DF1C93" w:rsidRPr="00E47F2B" w:rsidTr="00DF1C9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hideMark/>
          </w:tcPr>
          <w:p w:rsidR="00DF1C93" w:rsidRPr="00E47F2B" w:rsidRDefault="00DF1C93" w:rsidP="00DF1C93">
            <w:pPr>
              <w:pStyle w:val="Textoindependiente"/>
              <w:spacing w:line="360" w:lineRule="auto"/>
              <w:jc w:val="center"/>
              <w:rPr>
                <w:rFonts w:cs="Arial"/>
                <w:sz w:val="22"/>
                <w:szCs w:val="22"/>
                <w:lang w:val="es-ES"/>
              </w:rPr>
            </w:pPr>
            <w:r w:rsidRPr="00E47F2B">
              <w:rPr>
                <w:rFonts w:cs="Arial"/>
                <w:sz w:val="22"/>
                <w:szCs w:val="22"/>
                <w:lang w:val="es-ES"/>
              </w:rPr>
              <w:t>PARTIDA</w:t>
            </w:r>
          </w:p>
        </w:tc>
        <w:tc>
          <w:tcPr>
            <w:tcW w:w="1061" w:type="pct"/>
            <w:hideMark/>
          </w:tcPr>
          <w:p w:rsidR="00DF1C93" w:rsidRPr="00E47F2B" w:rsidRDefault="00DF1C93" w:rsidP="003E6A6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PRODUCTO</w:t>
            </w:r>
          </w:p>
        </w:tc>
        <w:tc>
          <w:tcPr>
            <w:tcW w:w="1016" w:type="pct"/>
            <w:hideMark/>
          </w:tcPr>
          <w:p w:rsidR="00DF1C93" w:rsidRPr="00E47F2B" w:rsidRDefault="00DF1C93" w:rsidP="00DF1C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VOLUMEN ADJUDICADO</w:t>
            </w:r>
          </w:p>
        </w:tc>
        <w:tc>
          <w:tcPr>
            <w:tcW w:w="1136" w:type="pct"/>
            <w:hideMark/>
          </w:tcPr>
          <w:p w:rsidR="00DF1C93" w:rsidRPr="00E47F2B" w:rsidRDefault="00DF1C93" w:rsidP="00DF1C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VOLUMEN MÁXIMO PERMITIDO 20%</w:t>
            </w:r>
          </w:p>
        </w:tc>
        <w:tc>
          <w:tcPr>
            <w:tcW w:w="1046" w:type="pct"/>
            <w:hideMark/>
          </w:tcPr>
          <w:p w:rsidR="00DF1C93" w:rsidRPr="00E47F2B" w:rsidRDefault="00DF1C93" w:rsidP="00DF1C9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7F2B">
              <w:rPr>
                <w:rFonts w:cs="Arial"/>
                <w:sz w:val="22"/>
                <w:szCs w:val="22"/>
                <w:lang w:val="es-ES"/>
              </w:rPr>
              <w:t>INCREMENTO SOLICITADO. (VOLUMEN)</w:t>
            </w:r>
          </w:p>
        </w:tc>
      </w:tr>
      <w:tr w:rsidR="00DF1C93" w:rsidRPr="00E47F2B" w:rsidTr="00DF1C9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1" w:type="pct"/>
            <w:hideMark/>
          </w:tcPr>
          <w:p w:rsidR="00DF1C93" w:rsidRPr="00E47F2B" w:rsidRDefault="00DF1C93" w:rsidP="00DF1C93">
            <w:pPr>
              <w:pStyle w:val="Textoindependiente"/>
              <w:spacing w:line="360" w:lineRule="auto"/>
              <w:jc w:val="center"/>
              <w:rPr>
                <w:rFonts w:cs="Arial"/>
                <w:sz w:val="22"/>
                <w:szCs w:val="22"/>
                <w:lang w:val="es-ES"/>
              </w:rPr>
            </w:pPr>
            <w:r w:rsidRPr="00E47F2B">
              <w:rPr>
                <w:rFonts w:cs="Arial"/>
                <w:sz w:val="22"/>
                <w:szCs w:val="22"/>
                <w:lang w:val="es-ES"/>
              </w:rPr>
              <w:t>1</w:t>
            </w:r>
          </w:p>
        </w:tc>
        <w:tc>
          <w:tcPr>
            <w:tcW w:w="1061" w:type="pct"/>
            <w:hideMark/>
          </w:tcPr>
          <w:p w:rsidR="00DF1C93" w:rsidRPr="00E47F2B" w:rsidRDefault="00DF1C93" w:rsidP="00DF1C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Harina de maíz Nixtamalizada.</w:t>
            </w:r>
          </w:p>
        </w:tc>
        <w:tc>
          <w:tcPr>
            <w:tcW w:w="1016" w:type="pct"/>
            <w:hideMark/>
          </w:tcPr>
          <w:p w:rsidR="00DF1C93" w:rsidRPr="00E47F2B" w:rsidRDefault="00DF1C93" w:rsidP="00DF1C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1,567,335</w:t>
            </w:r>
          </w:p>
        </w:tc>
        <w:tc>
          <w:tcPr>
            <w:tcW w:w="1136" w:type="pct"/>
            <w:hideMark/>
          </w:tcPr>
          <w:p w:rsidR="00DF1C93" w:rsidRPr="00E47F2B" w:rsidRDefault="00DF1C93" w:rsidP="00DF1C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313,467</w:t>
            </w:r>
          </w:p>
        </w:tc>
        <w:tc>
          <w:tcPr>
            <w:tcW w:w="1046" w:type="pct"/>
            <w:hideMark/>
          </w:tcPr>
          <w:p w:rsidR="00DF1C93" w:rsidRPr="00E47F2B" w:rsidRDefault="00DF1C93" w:rsidP="00DF1C9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7F2B">
              <w:rPr>
                <w:rFonts w:cs="Arial"/>
                <w:sz w:val="22"/>
                <w:szCs w:val="22"/>
                <w:lang w:val="es-ES"/>
              </w:rPr>
              <w:t>1,065</w:t>
            </w:r>
          </w:p>
        </w:tc>
      </w:tr>
    </w:tbl>
    <w:p w:rsidR="00DF1C93" w:rsidRPr="00457F73" w:rsidRDefault="00DF1C93" w:rsidP="00DF1C93">
      <w:pPr>
        <w:pStyle w:val="Textoindependiente"/>
        <w:spacing w:line="360" w:lineRule="auto"/>
        <w:rPr>
          <w:rFonts w:cs="Arial"/>
          <w:b/>
          <w:sz w:val="22"/>
          <w:szCs w:val="22"/>
          <w:highlight w:val="yellow"/>
          <w:u w:val="single"/>
        </w:rPr>
      </w:pPr>
      <w:r>
        <w:rPr>
          <w:rFonts w:cs="Arial"/>
          <w:sz w:val="22"/>
          <w:szCs w:val="22"/>
        </w:rPr>
        <w:t>Esto último en apego al artículo 80, 81 y 82 de la Ley de Compras Gubernamentales, Enajenaciones y Contratación de Servicios del Estado de Jalisco y sus Municipios. ---------------------------------------------</w:t>
      </w:r>
    </w:p>
    <w:p w:rsidR="00DF1C93" w:rsidRDefault="00DF1C93" w:rsidP="00DF1C93">
      <w:pPr>
        <w:pStyle w:val="Textoindependiente"/>
        <w:spacing w:line="360" w:lineRule="auto"/>
        <w:rPr>
          <w:rFonts w:cs="Arial"/>
          <w:b/>
          <w:sz w:val="22"/>
          <w:szCs w:val="22"/>
          <w:u w:val="single"/>
        </w:rPr>
      </w:pPr>
      <w:r>
        <w:rPr>
          <w:rFonts w:cs="Arial"/>
          <w:sz w:val="22"/>
          <w:szCs w:val="22"/>
        </w:rPr>
        <w:t>---------------------------------------------------------------------------------------------------------------------------------------</w:t>
      </w:r>
    </w:p>
    <w:p w:rsidR="00DF1C93" w:rsidRPr="00457F73" w:rsidRDefault="00DF1C93" w:rsidP="00DF1C93">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16</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sz w:val="22"/>
          <w:szCs w:val="22"/>
        </w:rPr>
        <w:t xml:space="preserve">el </w:t>
      </w:r>
      <w:r w:rsidRPr="00884A0C">
        <w:rPr>
          <w:rFonts w:cs="Arial"/>
          <w:b/>
          <w:sz w:val="22"/>
          <w:szCs w:val="22"/>
        </w:rPr>
        <w:t>ADENDUM</w:t>
      </w:r>
      <w:r>
        <w:rPr>
          <w:rFonts w:cs="Arial"/>
          <w:sz w:val="22"/>
          <w:szCs w:val="22"/>
        </w:rPr>
        <w:t xml:space="preserve"> al contrato 03/18 a favor del participante denominado </w:t>
      </w:r>
      <w:r w:rsidRPr="00884A0C">
        <w:rPr>
          <w:rFonts w:cs="Arial"/>
          <w:b/>
          <w:sz w:val="22"/>
          <w:szCs w:val="22"/>
        </w:rPr>
        <w:t>ECO BUSINESS CENTER S.A. de C.V.,</w:t>
      </w:r>
      <w:r>
        <w:rPr>
          <w:rFonts w:cs="Arial"/>
          <w:sz w:val="22"/>
          <w:szCs w:val="22"/>
        </w:rPr>
        <w:t xml:space="preserve"> correspondiente al proceso denominado </w:t>
      </w:r>
      <w:r w:rsidRPr="00884A0C">
        <w:rPr>
          <w:rFonts w:cs="Arial"/>
          <w:b/>
          <w:sz w:val="22"/>
          <w:szCs w:val="22"/>
        </w:rPr>
        <w:t xml:space="preserve">“ADQUISICIÓN DEL SERVICIO DE LIMPIEZA PARA LAS DEPENDENCIAS DEL GOBIERNO DEL ESTADO DE JALISCO”  </w:t>
      </w:r>
      <w:r>
        <w:rPr>
          <w:rFonts w:cs="Arial"/>
          <w:sz w:val="22"/>
          <w:szCs w:val="22"/>
        </w:rPr>
        <w:t xml:space="preserve">para la contratación de 10 diez personas para la Secretaría General de Gobierno, por el periodo del 01 de junio al 05 de diciembre de 2018, solicitado mediante el oficio DGO/DSG/M0360/2018 por un monto de hasta $547,230.00 (Quinientos cuarenta y siete mil </w:t>
      </w:r>
      <w:r>
        <w:rPr>
          <w:rFonts w:cs="Arial"/>
          <w:sz w:val="22"/>
          <w:szCs w:val="22"/>
        </w:rPr>
        <w:lastRenderedPageBreak/>
        <w:t>doscientos treinta pesos 00/100 moneda nacional) impuesto al valor agregado incluido, equivalente al 2.38% del total del contrato original; resultando así un gran total acumulado de hasta $657,859.20 (Seiscientos cincuenta y siete mil ochocientos cincuenta y nueve pesos 20/100 moneda nacional) impuesto al valor agregado incluido, equivalente total acumulado al 2.86% del total del contrato original; esto último en apego al artículo 80, 81 y 82 de la Ley de Compras Gubernamentales, Enajenaciones y Contratación de Servicios del Estado de Jalisco y sus Municipios. ----------------------------------------------</w:t>
      </w:r>
    </w:p>
    <w:p w:rsidR="00DF1C93" w:rsidRPr="008A2959" w:rsidRDefault="00DF1C93" w:rsidP="00DF1C93">
      <w:pPr>
        <w:pStyle w:val="Textoindependiente"/>
        <w:spacing w:line="360" w:lineRule="auto"/>
        <w:rPr>
          <w:rFonts w:cs="Arial"/>
          <w:b/>
          <w:sz w:val="22"/>
          <w:szCs w:val="22"/>
          <w:u w:val="single"/>
        </w:rPr>
      </w:pPr>
      <w:r w:rsidRPr="008A2959">
        <w:rPr>
          <w:rFonts w:cs="Arial"/>
          <w:sz w:val="22"/>
          <w:szCs w:val="22"/>
        </w:rPr>
        <w:t>---------------------------------------------------------------------------------------------------------------------------------------</w:t>
      </w:r>
    </w:p>
    <w:p w:rsidR="00B64750" w:rsidRDefault="00DF1C93" w:rsidP="00B97447">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Acuerdo 09/16-E/18</w:t>
      </w:r>
      <w:r w:rsidRPr="008A2959">
        <w:rPr>
          <w:rFonts w:cs="Arial"/>
          <w:sz w:val="22"/>
          <w:szCs w:val="22"/>
        </w:rPr>
        <w:t xml:space="preserve">.- </w:t>
      </w:r>
      <w:r w:rsidR="00B97447" w:rsidRPr="008A2959">
        <w:rPr>
          <w:rFonts w:eastAsiaTheme="minorHAnsi" w:cs="Arial"/>
          <w:color w:val="000000"/>
          <w:sz w:val="22"/>
          <w:szCs w:val="22"/>
          <w:lang w:eastAsia="en-US"/>
        </w:rPr>
        <w:t xml:space="preserve">Se aprueba por </w:t>
      </w:r>
      <w:r w:rsidR="00B97447" w:rsidRPr="008A2959">
        <w:rPr>
          <w:rFonts w:eastAsiaTheme="minorHAnsi" w:cs="Arial"/>
          <w:b/>
          <w:color w:val="000000"/>
          <w:sz w:val="22"/>
          <w:szCs w:val="22"/>
          <w:lang w:eastAsia="en-US"/>
        </w:rPr>
        <w:t xml:space="preserve">UNANIMIDAD </w:t>
      </w:r>
      <w:r w:rsidR="00B64750">
        <w:rPr>
          <w:rFonts w:cs="Arial"/>
          <w:sz w:val="22"/>
          <w:szCs w:val="22"/>
        </w:rPr>
        <w:t xml:space="preserve">la </w:t>
      </w:r>
      <w:r w:rsidR="00B64750" w:rsidRPr="007A3A10">
        <w:rPr>
          <w:rFonts w:cs="Arial"/>
          <w:b/>
          <w:sz w:val="22"/>
          <w:szCs w:val="22"/>
        </w:rPr>
        <w:t>ADJUDICACIÓN DIRECTA</w:t>
      </w:r>
      <w:r w:rsidR="00B64750">
        <w:rPr>
          <w:rFonts w:cs="Arial"/>
          <w:sz w:val="22"/>
          <w:szCs w:val="22"/>
        </w:rPr>
        <w:t xml:space="preserve"> a la empresa denominada </w:t>
      </w:r>
      <w:r w:rsidR="00B64750" w:rsidRPr="007A3A10">
        <w:rPr>
          <w:rFonts w:cs="Arial"/>
          <w:b/>
          <w:sz w:val="22"/>
          <w:szCs w:val="22"/>
        </w:rPr>
        <w:t>AERONAVES JH S. de R.L. de C.V</w:t>
      </w:r>
      <w:r w:rsidR="00B64750">
        <w:rPr>
          <w:rFonts w:cs="Arial"/>
          <w:sz w:val="22"/>
          <w:szCs w:val="22"/>
        </w:rPr>
        <w:t xml:space="preserve">., para el proyecto denominado </w:t>
      </w:r>
      <w:r w:rsidR="00B64750" w:rsidRPr="007A3A10">
        <w:rPr>
          <w:rFonts w:cs="Arial"/>
          <w:b/>
          <w:sz w:val="22"/>
          <w:szCs w:val="22"/>
        </w:rPr>
        <w:t>“SERVICIO DE INSTALACIÓN DE SISTEMA GARMIN 500, NVG, SERVICIO DE INSPECCIÓN DE 150 HORAS, PINTURA GENERAL A LA AERONAVE AS350B3 SERIE 3906 CON NÚMERO DE MATRÍCULA XC-LJP ASIGNADO AL ESCUADRÓN TÁCTICO AÉREO DE LA FISCALÍA GENERAL DEL ESTADO DE JALISCO”,</w:t>
      </w:r>
      <w:r w:rsidR="00B64750">
        <w:rPr>
          <w:rFonts w:cs="Arial"/>
          <w:sz w:val="22"/>
          <w:szCs w:val="22"/>
        </w:rPr>
        <w:t xml:space="preserve"> por un monto de hasta $768,625.00 (Setecientos sesenta y ocho mil seiscientos veinticinco pesos 00/100 dólares americanos) impuesto al valor agregado no incluido, solicitado mediante el oficio FGE/CGAP/2175/2018  signado por el Lic. Bernardo Arzate Rábago, Coordinador General de Administración y Profesionalización de la Fiscalía General del Estado; esto último en apego al artículo 73 fracción III, </w:t>
      </w:r>
      <w:r w:rsidR="00B64750" w:rsidRPr="00661427">
        <w:rPr>
          <w:rFonts w:cs="Arial"/>
          <w:color w:val="000000" w:themeColor="text1"/>
          <w:sz w:val="22"/>
          <w:szCs w:val="22"/>
        </w:rPr>
        <w:t>de la Ley de</w:t>
      </w:r>
      <w:r w:rsidR="00B64750" w:rsidRPr="00661427">
        <w:rPr>
          <w:rFonts w:cs="Arial"/>
          <w:sz w:val="22"/>
          <w:szCs w:val="22"/>
        </w:rPr>
        <w:t xml:space="preserve"> </w:t>
      </w:r>
      <w:r w:rsidR="00B64750">
        <w:rPr>
          <w:rFonts w:cs="Arial"/>
          <w:sz w:val="22"/>
          <w:szCs w:val="22"/>
        </w:rPr>
        <w:t>Compras Gubernamentales, Enajenaciones y Contratación de Servicios del Estado de Jalisco y sus Municipios. ---------------------------------------------------------------------</w:t>
      </w:r>
    </w:p>
    <w:p w:rsidR="00B64750" w:rsidRPr="008A2959" w:rsidRDefault="00B64750" w:rsidP="00B64750">
      <w:pPr>
        <w:pStyle w:val="Textoindependiente"/>
        <w:spacing w:line="360" w:lineRule="auto"/>
        <w:rPr>
          <w:rFonts w:cs="Arial"/>
          <w:b/>
          <w:sz w:val="22"/>
          <w:szCs w:val="22"/>
          <w:u w:val="single"/>
        </w:rPr>
      </w:pPr>
      <w:r w:rsidRPr="008A2959">
        <w:rPr>
          <w:rFonts w:cs="Arial"/>
          <w:sz w:val="22"/>
          <w:szCs w:val="22"/>
        </w:rPr>
        <w:t>---------------------------------------------------------------------------------------------------------------------------------------</w:t>
      </w:r>
    </w:p>
    <w:p w:rsidR="00B64750" w:rsidRDefault="00B64750" w:rsidP="00B64750">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 xml:space="preserve">Acuerdo </w:t>
      </w:r>
      <w:r>
        <w:rPr>
          <w:rFonts w:cs="Arial"/>
          <w:b/>
          <w:sz w:val="22"/>
          <w:szCs w:val="22"/>
          <w:u w:val="single"/>
        </w:rPr>
        <w:t>10</w:t>
      </w:r>
      <w:r w:rsidRPr="008A2959">
        <w:rPr>
          <w:rFonts w:cs="Arial"/>
          <w:b/>
          <w:sz w:val="22"/>
          <w:szCs w:val="22"/>
          <w:u w:val="single"/>
        </w:rPr>
        <w:t>/16-E/18</w:t>
      </w:r>
      <w:r w:rsidRPr="008A2959">
        <w:rPr>
          <w:rFonts w:cs="Arial"/>
          <w:sz w:val="22"/>
          <w:szCs w:val="22"/>
        </w:rPr>
        <w:t xml:space="preserve">.- </w:t>
      </w:r>
      <w:r w:rsidRPr="008A2959">
        <w:rPr>
          <w:rFonts w:eastAsiaTheme="minorHAnsi" w:cs="Arial"/>
          <w:color w:val="000000"/>
          <w:sz w:val="22"/>
          <w:szCs w:val="22"/>
          <w:lang w:eastAsia="en-US"/>
        </w:rPr>
        <w:t xml:space="preserve">Se aprueba por </w:t>
      </w:r>
      <w:r w:rsidRPr="008A2959">
        <w:rPr>
          <w:rFonts w:eastAsiaTheme="minorHAnsi" w:cs="Arial"/>
          <w:b/>
          <w:color w:val="000000"/>
          <w:sz w:val="22"/>
          <w:szCs w:val="22"/>
          <w:lang w:eastAsia="en-US"/>
        </w:rPr>
        <w:t xml:space="preserve">UNANIMIDAD </w:t>
      </w:r>
      <w:r>
        <w:rPr>
          <w:rFonts w:cs="Arial"/>
          <w:sz w:val="22"/>
          <w:szCs w:val="22"/>
        </w:rPr>
        <w:t xml:space="preserve">la </w:t>
      </w:r>
      <w:r w:rsidRPr="007A3A10">
        <w:rPr>
          <w:rFonts w:cs="Arial"/>
          <w:b/>
          <w:sz w:val="22"/>
          <w:szCs w:val="22"/>
        </w:rPr>
        <w:t>ADJUDICACIÓN DIRECTA</w:t>
      </w:r>
      <w:r>
        <w:rPr>
          <w:rFonts w:cs="Arial"/>
          <w:sz w:val="22"/>
          <w:szCs w:val="22"/>
        </w:rPr>
        <w:t xml:space="preserve"> a la empresa denominada </w:t>
      </w:r>
      <w:r w:rsidRPr="007A3A10">
        <w:rPr>
          <w:rFonts w:cs="Arial"/>
          <w:b/>
          <w:sz w:val="22"/>
          <w:szCs w:val="22"/>
        </w:rPr>
        <w:t>AERONAVES JH S. de R.L. de C.V</w:t>
      </w:r>
      <w:r>
        <w:rPr>
          <w:rFonts w:cs="Arial"/>
          <w:sz w:val="22"/>
          <w:szCs w:val="22"/>
        </w:rPr>
        <w:t xml:space="preserve">., para el proyecto denominado </w:t>
      </w:r>
      <w:r w:rsidRPr="007A3A10">
        <w:rPr>
          <w:rFonts w:cs="Arial"/>
          <w:b/>
          <w:sz w:val="22"/>
          <w:szCs w:val="22"/>
        </w:rPr>
        <w:t>“</w:t>
      </w:r>
      <w:r>
        <w:rPr>
          <w:rFonts w:cs="Arial"/>
          <w:b/>
          <w:sz w:val="22"/>
          <w:szCs w:val="22"/>
        </w:rPr>
        <w:t xml:space="preserve">CORRECCIÓN DE DISCREPANCIAS </w:t>
      </w:r>
      <w:r w:rsidRPr="007A3A10">
        <w:rPr>
          <w:rFonts w:cs="Arial"/>
          <w:b/>
          <w:sz w:val="22"/>
          <w:szCs w:val="22"/>
        </w:rPr>
        <w:t>A LA AERONAVE AS350B3 SERIE 3906 CON NÚMERO DE MATRÍCULA XC-LJP ASIGNADO AL ESCUADRÓN TÁCTICO AÉREO DE LA FISCALÍA GENERAL DEL ESTADO DE JALISCO”,</w:t>
      </w:r>
      <w:r>
        <w:rPr>
          <w:rFonts w:cs="Arial"/>
          <w:sz w:val="22"/>
          <w:szCs w:val="22"/>
        </w:rPr>
        <w:t xml:space="preserve"> por un monto de hasta $171,527.51 (Ciento setenta y un mil quinientos veintisiete  51/100 dólares americanos) impuesto al valor agregado no incluido, solicitado mediante el oficio FGE/CGAP/2176/2018  signado por el Lic. Bernardo Arzate Rábago, Coordinador General de Administración y Profesionalización de la Fiscalía General del Estado; esto último en apego al artículo 73 fracción III, </w:t>
      </w:r>
      <w:r w:rsidRPr="00661427">
        <w:rPr>
          <w:rFonts w:cs="Arial"/>
          <w:color w:val="000000" w:themeColor="text1"/>
          <w:sz w:val="22"/>
          <w:szCs w:val="22"/>
        </w:rPr>
        <w:t>de la Ley de</w:t>
      </w:r>
      <w:r w:rsidRPr="00661427">
        <w:rPr>
          <w:rFonts w:cs="Arial"/>
          <w:sz w:val="22"/>
          <w:szCs w:val="22"/>
        </w:rPr>
        <w:t xml:space="preserve"> </w:t>
      </w:r>
      <w:r>
        <w:rPr>
          <w:rFonts w:cs="Arial"/>
          <w:sz w:val="22"/>
          <w:szCs w:val="22"/>
        </w:rPr>
        <w:t>Compras Gubernamentales, Enajenaciones y Contratación de Servicios del Estado de Jalisco y sus Municipios. ----------------------------------------------------------------------------------</w:t>
      </w:r>
    </w:p>
    <w:p w:rsidR="00B64750" w:rsidRPr="008A2959" w:rsidRDefault="00B64750" w:rsidP="00B64750">
      <w:pPr>
        <w:pStyle w:val="Textoindependiente"/>
        <w:spacing w:line="360" w:lineRule="auto"/>
        <w:rPr>
          <w:rFonts w:cs="Arial"/>
          <w:b/>
          <w:sz w:val="22"/>
          <w:szCs w:val="22"/>
          <w:u w:val="single"/>
        </w:rPr>
      </w:pPr>
      <w:r w:rsidRPr="008A2959">
        <w:rPr>
          <w:rFonts w:cs="Arial"/>
          <w:sz w:val="22"/>
          <w:szCs w:val="22"/>
        </w:rPr>
        <w:t>---------------------------------------------------------------------------------------------------------------------------------------</w:t>
      </w:r>
    </w:p>
    <w:p w:rsidR="002D17E8" w:rsidRDefault="00B64750" w:rsidP="00B97447">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 xml:space="preserve">Acuerdo </w:t>
      </w:r>
      <w:r>
        <w:rPr>
          <w:rFonts w:cs="Arial"/>
          <w:b/>
          <w:sz w:val="22"/>
          <w:szCs w:val="22"/>
          <w:u w:val="single"/>
        </w:rPr>
        <w:t>11</w:t>
      </w:r>
      <w:r w:rsidRPr="008A2959">
        <w:rPr>
          <w:rFonts w:cs="Arial"/>
          <w:b/>
          <w:sz w:val="22"/>
          <w:szCs w:val="22"/>
          <w:u w:val="single"/>
        </w:rPr>
        <w:t>/16-E/18</w:t>
      </w:r>
      <w:r w:rsidRPr="008A2959">
        <w:rPr>
          <w:rFonts w:cs="Arial"/>
          <w:sz w:val="22"/>
          <w:szCs w:val="22"/>
        </w:rPr>
        <w:t xml:space="preserve">.- </w:t>
      </w:r>
      <w:r w:rsidRPr="008A2959">
        <w:rPr>
          <w:rFonts w:eastAsiaTheme="minorHAnsi" w:cs="Arial"/>
          <w:color w:val="000000"/>
          <w:sz w:val="22"/>
          <w:szCs w:val="22"/>
          <w:lang w:eastAsia="en-US"/>
        </w:rPr>
        <w:t xml:space="preserve">Se aprueba por </w:t>
      </w:r>
      <w:r w:rsidRPr="008A2959">
        <w:rPr>
          <w:rFonts w:eastAsiaTheme="minorHAnsi" w:cs="Arial"/>
          <w:b/>
          <w:color w:val="000000"/>
          <w:sz w:val="22"/>
          <w:szCs w:val="22"/>
          <w:lang w:eastAsia="en-US"/>
        </w:rPr>
        <w:t xml:space="preserve">UNANIMIDAD </w:t>
      </w:r>
      <w:r w:rsidR="002D17E8" w:rsidRPr="00460A94">
        <w:rPr>
          <w:rFonts w:cs="Arial"/>
          <w:sz w:val="22"/>
          <w:szCs w:val="22"/>
        </w:rPr>
        <w:t xml:space="preserve">la </w:t>
      </w:r>
      <w:r w:rsidR="002D17E8">
        <w:rPr>
          <w:rFonts w:cs="Arial"/>
          <w:b/>
          <w:sz w:val="22"/>
          <w:szCs w:val="22"/>
        </w:rPr>
        <w:t xml:space="preserve">AUTORIZACIÓN </w:t>
      </w:r>
      <w:r w:rsidR="002D17E8" w:rsidRPr="00460A94">
        <w:rPr>
          <w:rFonts w:cs="Arial"/>
          <w:b/>
          <w:sz w:val="22"/>
          <w:szCs w:val="22"/>
        </w:rPr>
        <w:t>DE BASES</w:t>
      </w:r>
      <w:r w:rsidR="002D17E8" w:rsidRPr="00460A94">
        <w:rPr>
          <w:rFonts w:cs="Arial"/>
          <w:sz w:val="22"/>
          <w:szCs w:val="22"/>
        </w:rPr>
        <w:t xml:space="preserve"> para el proyecto denominado </w:t>
      </w:r>
      <w:r w:rsidR="002D17E8" w:rsidRPr="00460A94">
        <w:rPr>
          <w:rFonts w:cs="Arial"/>
          <w:b/>
          <w:sz w:val="22"/>
          <w:szCs w:val="22"/>
        </w:rPr>
        <w:t>“</w:t>
      </w:r>
      <w:r w:rsidR="002D17E8">
        <w:rPr>
          <w:rFonts w:cs="Arial"/>
          <w:b/>
          <w:sz w:val="22"/>
          <w:szCs w:val="22"/>
        </w:rPr>
        <w:t>CONTRATACIÓN DEL SERVICIO DE OUTSOURCING PARA LA OPERACIÓN DEL PERSONAL DE FOTO INFRACCIONES DEL INSTITUTO DE MOVILIDAD Y TRANSPORTE</w:t>
      </w:r>
      <w:r w:rsidR="002D17E8" w:rsidRPr="00460A94">
        <w:rPr>
          <w:rFonts w:cs="Arial"/>
          <w:b/>
          <w:sz w:val="22"/>
          <w:szCs w:val="22"/>
        </w:rPr>
        <w:t xml:space="preserve">” </w:t>
      </w:r>
      <w:r w:rsidR="002D17E8" w:rsidRPr="00460A94">
        <w:rPr>
          <w:rFonts w:cs="Arial"/>
          <w:sz w:val="22"/>
          <w:szCs w:val="22"/>
        </w:rPr>
        <w:t>esto último en apego a los artículos 24 fracción XI, y XII de la Ley de Compras Gubernamentales, Enajenaciones y Contratación de Servicios del Estado de Jalisco y sus Municipios</w:t>
      </w:r>
      <w:r w:rsidR="002D17E8">
        <w:rPr>
          <w:rFonts w:cs="Arial"/>
          <w:sz w:val="22"/>
          <w:szCs w:val="22"/>
        </w:rPr>
        <w:t>. ------------------------</w:t>
      </w:r>
    </w:p>
    <w:p w:rsidR="002D17E8" w:rsidRPr="002D17E8" w:rsidRDefault="002D17E8"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lastRenderedPageBreak/>
        <w:t>---------------------------------------------------------------------------------------------------------------------------------------</w:t>
      </w:r>
    </w:p>
    <w:p w:rsidR="002D17E8" w:rsidRDefault="002D17E8" w:rsidP="002D17E8">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 xml:space="preserve">Acuerdo </w:t>
      </w:r>
      <w:r>
        <w:rPr>
          <w:rFonts w:cs="Arial"/>
          <w:b/>
          <w:sz w:val="22"/>
          <w:szCs w:val="22"/>
          <w:u w:val="single"/>
        </w:rPr>
        <w:t>12</w:t>
      </w:r>
      <w:r w:rsidRPr="008A2959">
        <w:rPr>
          <w:rFonts w:cs="Arial"/>
          <w:b/>
          <w:sz w:val="22"/>
          <w:szCs w:val="22"/>
          <w:u w:val="single"/>
        </w:rPr>
        <w:t>/16-E/18</w:t>
      </w:r>
      <w:r w:rsidRPr="008A2959">
        <w:rPr>
          <w:rFonts w:cs="Arial"/>
          <w:sz w:val="22"/>
          <w:szCs w:val="22"/>
        </w:rPr>
        <w:t xml:space="preserve">.- </w:t>
      </w:r>
      <w:r w:rsidRPr="008A2959">
        <w:rPr>
          <w:rFonts w:eastAsiaTheme="minorHAnsi" w:cs="Arial"/>
          <w:color w:val="000000"/>
          <w:sz w:val="22"/>
          <w:szCs w:val="22"/>
          <w:lang w:eastAsia="en-US"/>
        </w:rPr>
        <w:t xml:space="preserve">Se aprueba por </w:t>
      </w:r>
      <w:r w:rsidRPr="008A2959">
        <w:rPr>
          <w:rFonts w:eastAsiaTheme="minorHAnsi" w:cs="Arial"/>
          <w:b/>
          <w:color w:val="000000"/>
          <w:sz w:val="22"/>
          <w:szCs w:val="22"/>
          <w:lang w:eastAsia="en-US"/>
        </w:rPr>
        <w:t xml:space="preserve">UNANIMIDAD </w:t>
      </w:r>
      <w:r w:rsidRPr="00460A94">
        <w:rPr>
          <w:rFonts w:cs="Arial"/>
          <w:sz w:val="22"/>
          <w:szCs w:val="22"/>
        </w:rPr>
        <w:t xml:space="preserve">la </w:t>
      </w:r>
      <w:r>
        <w:rPr>
          <w:rFonts w:cs="Arial"/>
          <w:b/>
          <w:sz w:val="22"/>
          <w:szCs w:val="22"/>
        </w:rPr>
        <w:t xml:space="preserve">AUTORIZACIÓN </w:t>
      </w:r>
      <w:r w:rsidRPr="00460A94">
        <w:rPr>
          <w:rFonts w:cs="Arial"/>
          <w:b/>
          <w:sz w:val="22"/>
          <w:szCs w:val="22"/>
        </w:rPr>
        <w:t>DE BASES</w:t>
      </w:r>
      <w:r w:rsidRPr="00460A94">
        <w:rPr>
          <w:rFonts w:cs="Arial"/>
          <w:sz w:val="22"/>
          <w:szCs w:val="22"/>
        </w:rPr>
        <w:t xml:space="preserve"> para el proyecto denominado </w:t>
      </w:r>
      <w:r w:rsidRPr="00460A94">
        <w:rPr>
          <w:rFonts w:cs="Arial"/>
          <w:b/>
          <w:sz w:val="22"/>
          <w:szCs w:val="22"/>
        </w:rPr>
        <w:t>“</w:t>
      </w:r>
      <w:r>
        <w:rPr>
          <w:rFonts w:cs="Arial"/>
          <w:b/>
          <w:sz w:val="22"/>
          <w:szCs w:val="22"/>
        </w:rPr>
        <w:t>CONTRATACIÓN DEL SERVICIO DE MENSAJERÍA E IMPRESIÓN PARA EL SERVICIO DE FOTOINFRACCIONES DEL INSTITUTO DE MOVILIDAD Y TRANSPORTE</w:t>
      </w:r>
      <w:r w:rsidRPr="00460A94">
        <w:rPr>
          <w:rFonts w:cs="Arial"/>
          <w:b/>
          <w:sz w:val="22"/>
          <w:szCs w:val="22"/>
        </w:rPr>
        <w:t xml:space="preserve">” </w:t>
      </w:r>
      <w:r w:rsidRPr="00460A94">
        <w:rPr>
          <w:rFonts w:cs="Arial"/>
          <w:sz w:val="22"/>
          <w:szCs w:val="22"/>
        </w:rPr>
        <w:t>esto último en apego a los artículos 24 fracción XI, y XII de la Ley de Compras Gubernamentales, Enajenaciones y Contratación de Servicios del Estado de Jalisco y sus Municipios</w:t>
      </w:r>
      <w:r>
        <w:rPr>
          <w:rFonts w:cs="Arial"/>
          <w:sz w:val="22"/>
          <w:szCs w:val="22"/>
        </w:rPr>
        <w:t>. ------------------------</w:t>
      </w:r>
    </w:p>
    <w:p w:rsidR="002D17E8" w:rsidRPr="002D17E8" w:rsidRDefault="002D17E8" w:rsidP="002D17E8">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7D2B2C" w:rsidRDefault="002D17E8" w:rsidP="00B97447">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 xml:space="preserve">Acuerdo </w:t>
      </w:r>
      <w:r>
        <w:rPr>
          <w:rFonts w:cs="Arial"/>
          <w:b/>
          <w:sz w:val="22"/>
          <w:szCs w:val="22"/>
          <w:u w:val="single"/>
        </w:rPr>
        <w:t>13</w:t>
      </w:r>
      <w:r w:rsidRPr="008A2959">
        <w:rPr>
          <w:rFonts w:cs="Arial"/>
          <w:b/>
          <w:sz w:val="22"/>
          <w:szCs w:val="22"/>
          <w:u w:val="single"/>
        </w:rPr>
        <w:t>/16-E/18</w:t>
      </w:r>
      <w:r w:rsidRPr="008A2959">
        <w:rPr>
          <w:rFonts w:cs="Arial"/>
          <w:sz w:val="22"/>
          <w:szCs w:val="22"/>
        </w:rPr>
        <w:t xml:space="preserve">.- </w:t>
      </w:r>
      <w:r w:rsidRPr="008A2959">
        <w:rPr>
          <w:rFonts w:eastAsiaTheme="minorHAnsi" w:cs="Arial"/>
          <w:color w:val="000000"/>
          <w:sz w:val="22"/>
          <w:szCs w:val="22"/>
          <w:lang w:eastAsia="en-US"/>
        </w:rPr>
        <w:t xml:space="preserve">Se aprueba por </w:t>
      </w:r>
      <w:r w:rsidRPr="008A2959">
        <w:rPr>
          <w:rFonts w:eastAsiaTheme="minorHAnsi" w:cs="Arial"/>
          <w:b/>
          <w:color w:val="000000"/>
          <w:sz w:val="22"/>
          <w:szCs w:val="22"/>
          <w:lang w:eastAsia="en-US"/>
        </w:rPr>
        <w:t xml:space="preserve">UNANIMIDAD </w:t>
      </w:r>
      <w:r w:rsidR="007D2B2C" w:rsidRPr="00460A94">
        <w:rPr>
          <w:rFonts w:cs="Arial"/>
          <w:sz w:val="22"/>
          <w:szCs w:val="22"/>
        </w:rPr>
        <w:t xml:space="preserve">la </w:t>
      </w:r>
      <w:r w:rsidR="007D2B2C" w:rsidRPr="007D2B2C">
        <w:rPr>
          <w:rFonts w:cs="Arial"/>
          <w:b/>
          <w:sz w:val="22"/>
          <w:szCs w:val="22"/>
        </w:rPr>
        <w:t>PRESENTACIÓN Y</w:t>
      </w:r>
      <w:r w:rsidR="007D2B2C">
        <w:rPr>
          <w:rFonts w:cs="Arial"/>
          <w:sz w:val="22"/>
          <w:szCs w:val="22"/>
        </w:rPr>
        <w:t xml:space="preserve"> </w:t>
      </w:r>
      <w:r w:rsidR="007D2B2C">
        <w:rPr>
          <w:rFonts w:cs="Arial"/>
          <w:b/>
          <w:sz w:val="22"/>
          <w:szCs w:val="22"/>
        </w:rPr>
        <w:t xml:space="preserve">AUTORIZACIÓN </w:t>
      </w:r>
      <w:r w:rsidR="007D2B2C" w:rsidRPr="00460A94">
        <w:rPr>
          <w:rFonts w:cs="Arial"/>
          <w:b/>
          <w:sz w:val="22"/>
          <w:szCs w:val="22"/>
        </w:rPr>
        <w:t>DE BASES</w:t>
      </w:r>
      <w:r w:rsidR="007D2B2C" w:rsidRPr="00460A94">
        <w:rPr>
          <w:rFonts w:cs="Arial"/>
          <w:sz w:val="22"/>
          <w:szCs w:val="22"/>
        </w:rPr>
        <w:t xml:space="preserve"> para el proyecto denominado </w:t>
      </w:r>
      <w:r w:rsidR="007D2B2C" w:rsidRPr="00460A94">
        <w:rPr>
          <w:rFonts w:cs="Arial"/>
          <w:b/>
          <w:sz w:val="22"/>
          <w:szCs w:val="22"/>
        </w:rPr>
        <w:t>“</w:t>
      </w:r>
      <w:r w:rsidR="007D2B2C">
        <w:rPr>
          <w:rFonts w:cs="Arial"/>
          <w:b/>
          <w:sz w:val="22"/>
          <w:szCs w:val="22"/>
        </w:rPr>
        <w:t>MATERIAL DEPORTIVO PARA EL CODE JALISCO</w:t>
      </w:r>
      <w:r w:rsidR="007D2B2C" w:rsidRPr="00460A94">
        <w:rPr>
          <w:rFonts w:cs="Arial"/>
          <w:b/>
          <w:sz w:val="22"/>
          <w:szCs w:val="22"/>
        </w:rPr>
        <w:t xml:space="preserve">” </w:t>
      </w:r>
      <w:r w:rsidR="007D2B2C" w:rsidRPr="00460A94">
        <w:rPr>
          <w:rFonts w:cs="Arial"/>
          <w:sz w:val="22"/>
          <w:szCs w:val="22"/>
        </w:rPr>
        <w:t>esto último en apego a los artículos 24 fracción XI, y XII de la Ley de Compras Gubernamentales, Enajenaciones y Contratación de Servicios del Estado de Jalisco y sus Municipios</w:t>
      </w:r>
      <w:r w:rsidR="007D2B2C">
        <w:rPr>
          <w:rFonts w:cs="Arial"/>
          <w:sz w:val="22"/>
          <w:szCs w:val="22"/>
        </w:rPr>
        <w:t>. ------------------------</w:t>
      </w:r>
    </w:p>
    <w:p w:rsidR="007D2B2C" w:rsidRPr="007D2B2C" w:rsidRDefault="007D2B2C" w:rsidP="00B97447">
      <w:pPr>
        <w:pStyle w:val="Textoindependiente"/>
        <w:spacing w:line="360" w:lineRule="auto"/>
        <w:rPr>
          <w:rFonts w:eastAsiaTheme="minorHAnsi" w:cs="Arial"/>
          <w:color w:val="000000"/>
          <w:sz w:val="22"/>
          <w:szCs w:val="22"/>
          <w:lang w:eastAsia="en-US"/>
        </w:rPr>
      </w:pPr>
      <w:r>
        <w:rPr>
          <w:rFonts w:eastAsiaTheme="minorHAnsi" w:cs="Arial"/>
          <w:color w:val="000000"/>
          <w:sz w:val="22"/>
          <w:szCs w:val="22"/>
          <w:lang w:eastAsia="en-US"/>
        </w:rPr>
        <w:t>---------------------------------------------------------------------------------------------------------------------------------------</w:t>
      </w:r>
    </w:p>
    <w:p w:rsidR="00B97447" w:rsidRPr="002D17E8" w:rsidRDefault="007D2B2C" w:rsidP="00B97447">
      <w:pPr>
        <w:pStyle w:val="Textoindependiente"/>
        <w:spacing w:line="360" w:lineRule="auto"/>
        <w:rPr>
          <w:rFonts w:eastAsiaTheme="minorHAnsi" w:cs="Arial"/>
          <w:b/>
          <w:color w:val="000000"/>
          <w:sz w:val="22"/>
          <w:szCs w:val="22"/>
          <w:lang w:eastAsia="en-US"/>
        </w:rPr>
      </w:pPr>
      <w:r w:rsidRPr="008A2959">
        <w:rPr>
          <w:rFonts w:cs="Arial"/>
          <w:b/>
          <w:sz w:val="22"/>
          <w:szCs w:val="22"/>
          <w:u w:val="single"/>
        </w:rPr>
        <w:t xml:space="preserve">Acuerdo </w:t>
      </w:r>
      <w:r>
        <w:rPr>
          <w:rFonts w:cs="Arial"/>
          <w:b/>
          <w:sz w:val="22"/>
          <w:szCs w:val="22"/>
          <w:u w:val="single"/>
        </w:rPr>
        <w:t>14</w:t>
      </w:r>
      <w:r w:rsidRPr="008A2959">
        <w:rPr>
          <w:rFonts w:cs="Arial"/>
          <w:b/>
          <w:sz w:val="22"/>
          <w:szCs w:val="22"/>
          <w:u w:val="single"/>
        </w:rPr>
        <w:t>/16-E/18</w:t>
      </w:r>
      <w:r w:rsidRPr="008A2959">
        <w:rPr>
          <w:rFonts w:cs="Arial"/>
          <w:sz w:val="22"/>
          <w:szCs w:val="22"/>
        </w:rPr>
        <w:t xml:space="preserve">.- </w:t>
      </w:r>
      <w:r w:rsidRPr="008A2959">
        <w:rPr>
          <w:rFonts w:eastAsiaTheme="minorHAnsi" w:cs="Arial"/>
          <w:color w:val="000000"/>
          <w:sz w:val="22"/>
          <w:szCs w:val="22"/>
          <w:lang w:eastAsia="en-US"/>
        </w:rPr>
        <w:t xml:space="preserve">Se aprueba por </w:t>
      </w:r>
      <w:r w:rsidRPr="008A2959">
        <w:rPr>
          <w:rFonts w:eastAsiaTheme="minorHAnsi" w:cs="Arial"/>
          <w:b/>
          <w:color w:val="000000"/>
          <w:sz w:val="22"/>
          <w:szCs w:val="22"/>
          <w:lang w:eastAsia="en-US"/>
        </w:rPr>
        <w:t xml:space="preserve">UNANIMIDAD </w:t>
      </w:r>
      <w:r w:rsidR="00B97447" w:rsidRPr="008A2959">
        <w:rPr>
          <w:rFonts w:eastAsiaTheme="minorHAnsi" w:cs="Arial"/>
          <w:color w:val="000000"/>
          <w:sz w:val="22"/>
          <w:szCs w:val="22"/>
          <w:lang w:eastAsia="en-US"/>
        </w:rPr>
        <w:t xml:space="preserve">la </w:t>
      </w:r>
      <w:r w:rsidR="00B97447" w:rsidRPr="008A2959">
        <w:rPr>
          <w:rFonts w:eastAsiaTheme="minorHAnsi" w:cs="Arial"/>
          <w:b/>
          <w:color w:val="000000"/>
          <w:sz w:val="22"/>
          <w:szCs w:val="22"/>
          <w:lang w:eastAsia="en-US"/>
        </w:rPr>
        <w:t xml:space="preserve">CALENDARIZACIÓN </w:t>
      </w:r>
      <w:r w:rsidR="00B97447" w:rsidRPr="008A2959">
        <w:rPr>
          <w:rFonts w:eastAsiaTheme="minorHAnsi" w:cs="Arial"/>
          <w:color w:val="000000"/>
          <w:sz w:val="22"/>
          <w:szCs w:val="22"/>
          <w:lang w:eastAsia="en-US"/>
        </w:rPr>
        <w:t xml:space="preserve">de la </w:t>
      </w:r>
      <w:r w:rsidR="008A2959" w:rsidRPr="008A2959">
        <w:rPr>
          <w:rFonts w:eastAsiaTheme="minorHAnsi" w:cs="Arial"/>
          <w:b/>
          <w:color w:val="000000"/>
          <w:sz w:val="22"/>
          <w:szCs w:val="22"/>
          <w:lang w:eastAsia="en-US"/>
        </w:rPr>
        <w:t xml:space="preserve">DÉCIMO SÉPTIMA </w:t>
      </w:r>
      <w:r w:rsidR="00B97447" w:rsidRPr="008A2959">
        <w:rPr>
          <w:rFonts w:eastAsiaTheme="minorHAnsi" w:cs="Arial"/>
          <w:b/>
          <w:color w:val="000000"/>
          <w:sz w:val="22"/>
          <w:szCs w:val="22"/>
          <w:lang w:eastAsia="en-US"/>
        </w:rPr>
        <w:t xml:space="preserve">REUNIÓN EXTRAORDINARIA </w:t>
      </w:r>
      <w:r w:rsidR="00B97447" w:rsidRPr="008A2959">
        <w:rPr>
          <w:rFonts w:eastAsiaTheme="minorHAnsi" w:cs="Arial"/>
          <w:color w:val="000000"/>
          <w:sz w:val="22"/>
          <w:szCs w:val="22"/>
          <w:lang w:eastAsia="en-US"/>
        </w:rPr>
        <w:t xml:space="preserve">del </w:t>
      </w:r>
      <w:r w:rsidR="00B97447" w:rsidRPr="008A2959">
        <w:rPr>
          <w:rFonts w:cs="Arial"/>
          <w:sz w:val="22"/>
          <w:szCs w:val="22"/>
        </w:rPr>
        <w:t>Comité de Adquisiciones de la Administración Centralizada del Poder Ejecutivo del Estado de Jalisco,</w:t>
      </w:r>
      <w:r w:rsidR="00B97447" w:rsidRPr="008A2959">
        <w:rPr>
          <w:rFonts w:eastAsiaTheme="minorHAnsi" w:cs="Arial"/>
          <w:color w:val="000000"/>
          <w:sz w:val="22"/>
          <w:szCs w:val="22"/>
          <w:lang w:eastAsia="en-US"/>
        </w:rPr>
        <w:t xml:space="preserve"> el </w:t>
      </w:r>
      <w:r w:rsidR="008A2959" w:rsidRPr="008A2959">
        <w:rPr>
          <w:rFonts w:eastAsiaTheme="minorHAnsi" w:cs="Arial"/>
          <w:color w:val="000000"/>
          <w:sz w:val="22"/>
          <w:szCs w:val="22"/>
          <w:lang w:eastAsia="en-US"/>
        </w:rPr>
        <w:t>22 veintidós</w:t>
      </w:r>
      <w:r w:rsidR="00B97447" w:rsidRPr="008A2959">
        <w:rPr>
          <w:rFonts w:eastAsiaTheme="minorHAnsi" w:cs="Arial"/>
          <w:color w:val="000000"/>
          <w:sz w:val="22"/>
          <w:szCs w:val="22"/>
          <w:lang w:eastAsia="en-US"/>
        </w:rPr>
        <w:t xml:space="preserve"> del mes de </w:t>
      </w:r>
      <w:r w:rsidR="008A2959" w:rsidRPr="008A2959">
        <w:rPr>
          <w:rFonts w:eastAsiaTheme="minorHAnsi" w:cs="Arial"/>
          <w:color w:val="000000"/>
          <w:sz w:val="22"/>
          <w:szCs w:val="22"/>
          <w:lang w:eastAsia="en-US"/>
        </w:rPr>
        <w:t>mayo</w:t>
      </w:r>
      <w:r w:rsidR="00B97447" w:rsidRPr="008A2959">
        <w:rPr>
          <w:rFonts w:eastAsiaTheme="minorHAnsi" w:cs="Arial"/>
          <w:color w:val="000000"/>
          <w:sz w:val="22"/>
          <w:szCs w:val="22"/>
          <w:lang w:eastAsia="en-US"/>
        </w:rPr>
        <w:t xml:space="preserve"> de 2018</w:t>
      </w:r>
      <w:r w:rsidR="00362C1D">
        <w:rPr>
          <w:rFonts w:eastAsiaTheme="minorHAnsi" w:cs="Arial"/>
          <w:color w:val="000000"/>
          <w:sz w:val="22"/>
          <w:szCs w:val="22"/>
          <w:lang w:eastAsia="en-US"/>
        </w:rPr>
        <w:t xml:space="preserve"> dos mil dieciocho</w:t>
      </w:r>
      <w:r w:rsidR="00B97447" w:rsidRPr="008A2959">
        <w:rPr>
          <w:rFonts w:eastAsiaTheme="minorHAnsi" w:cs="Arial"/>
          <w:color w:val="000000"/>
          <w:sz w:val="22"/>
          <w:szCs w:val="22"/>
          <w:lang w:eastAsia="en-US"/>
        </w:rPr>
        <w:t xml:space="preserve"> a las </w:t>
      </w:r>
      <w:r w:rsidR="008A2959" w:rsidRPr="008A2959">
        <w:rPr>
          <w:rFonts w:eastAsiaTheme="minorHAnsi" w:cs="Arial"/>
          <w:color w:val="000000"/>
          <w:sz w:val="22"/>
          <w:szCs w:val="22"/>
          <w:lang w:eastAsia="en-US"/>
        </w:rPr>
        <w:t>14:00 catorce</w:t>
      </w:r>
      <w:r w:rsidR="00B97447" w:rsidRPr="008A2959">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8A2959">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 123 </w:t>
      </w:r>
      <w:r w:rsidRPr="008A2959">
        <w:rPr>
          <w:rFonts w:cs="Arial"/>
          <w:color w:val="000000" w:themeColor="text1"/>
          <w:sz w:val="22"/>
          <w:szCs w:val="22"/>
        </w:rPr>
        <w:t xml:space="preserve">fracción VII del Reglamento de la Ley </w:t>
      </w:r>
      <w:r w:rsidRPr="008A2959">
        <w:rPr>
          <w:rFonts w:cs="Arial"/>
          <w:sz w:val="22"/>
          <w:szCs w:val="22"/>
        </w:rPr>
        <w:t>de Compras Gubernamentales, Enajenaciones y Contratación de Servicios del Estado de Jalisco y sus Municipios</w:t>
      </w:r>
      <w:r w:rsidRPr="008A2959">
        <w:rPr>
          <w:rFonts w:cs="Arial"/>
          <w:color w:val="000000" w:themeColor="text1"/>
          <w:sz w:val="22"/>
          <w:szCs w:val="22"/>
        </w:rPr>
        <w:t>, se procede al cierre y/o clausura de la presente sesión, siendo 1</w:t>
      </w:r>
      <w:r w:rsidR="008A2959" w:rsidRPr="008A2959">
        <w:rPr>
          <w:rFonts w:cs="Arial"/>
          <w:color w:val="000000" w:themeColor="text1"/>
          <w:sz w:val="22"/>
          <w:szCs w:val="22"/>
        </w:rPr>
        <w:t>3:38 trece</w:t>
      </w:r>
      <w:r w:rsidRPr="008A2959">
        <w:rPr>
          <w:rFonts w:cs="Arial"/>
          <w:color w:val="000000" w:themeColor="text1"/>
          <w:sz w:val="22"/>
          <w:szCs w:val="22"/>
        </w:rPr>
        <w:t xml:space="preserve"> horas treinta y ocho minutos del día </w:t>
      </w:r>
      <w:r w:rsidR="008A2959" w:rsidRPr="008A2959">
        <w:rPr>
          <w:rFonts w:cs="Arial"/>
          <w:color w:val="000000" w:themeColor="text1"/>
          <w:sz w:val="22"/>
          <w:szCs w:val="22"/>
        </w:rPr>
        <w:t>22 veintidós</w:t>
      </w:r>
      <w:r w:rsidRPr="008A2959">
        <w:rPr>
          <w:rFonts w:cs="Arial"/>
          <w:color w:val="000000" w:themeColor="text1"/>
          <w:sz w:val="22"/>
          <w:szCs w:val="22"/>
        </w:rPr>
        <w:t xml:space="preserve">  del mes de </w:t>
      </w:r>
      <w:r w:rsidR="008A2959" w:rsidRPr="008A2959">
        <w:rPr>
          <w:rFonts w:cs="Arial"/>
          <w:color w:val="000000" w:themeColor="text1"/>
          <w:sz w:val="22"/>
          <w:szCs w:val="22"/>
        </w:rPr>
        <w:t>mayo</w:t>
      </w:r>
      <w:r w:rsidRPr="008A2959">
        <w:rPr>
          <w:rFonts w:cs="Arial"/>
          <w:color w:val="000000" w:themeColor="text1"/>
          <w:sz w:val="22"/>
          <w:szCs w:val="22"/>
        </w:rPr>
        <w:t xml:space="preserve"> de 2018 dos mil dieciocho, firmando al calce</w:t>
      </w:r>
      <w:r w:rsidRPr="00B702C2">
        <w:rPr>
          <w:rFonts w:cs="Arial"/>
          <w:color w:val="000000" w:themeColor="text1"/>
          <w:sz w:val="22"/>
          <w:szCs w:val="22"/>
        </w:rPr>
        <w:t xml:space="preserve"> los que en ella</w:t>
      </w:r>
      <w:r w:rsidRPr="008B5991">
        <w:rPr>
          <w:rFonts w:cs="Arial"/>
          <w:color w:val="000000" w:themeColor="text1"/>
          <w:sz w:val="22"/>
          <w:szCs w:val="22"/>
        </w:rPr>
        <w:t xml:space="preserve"> intervinieron y así quisieron hacerlo, para todos los efecto</w:t>
      </w:r>
      <w:r w:rsidR="00362C1D">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8A2959" w:rsidRPr="00B64750" w:rsidRDefault="00B97447" w:rsidP="00B64750">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8A2959" w:rsidRDefault="008A2959" w:rsidP="00B97447">
      <w:pPr>
        <w:tabs>
          <w:tab w:val="left" w:pos="284"/>
        </w:tabs>
        <w:spacing w:line="360" w:lineRule="auto"/>
        <w:jc w:val="center"/>
        <w:rPr>
          <w:rFonts w:ascii="Arial" w:hAnsi="Arial" w:cs="Arial"/>
          <w:sz w:val="22"/>
          <w:szCs w:val="22"/>
          <w:lang w:val="es-MX"/>
        </w:rPr>
      </w:pPr>
    </w:p>
    <w:p w:rsidR="00FE338F" w:rsidRDefault="00FE338F" w:rsidP="00B97447">
      <w:pPr>
        <w:tabs>
          <w:tab w:val="left" w:pos="284"/>
        </w:tabs>
        <w:spacing w:line="360" w:lineRule="auto"/>
        <w:jc w:val="center"/>
        <w:rPr>
          <w:rFonts w:ascii="Arial" w:hAnsi="Arial" w:cs="Arial"/>
          <w:sz w:val="22"/>
          <w:szCs w:val="22"/>
          <w:lang w:val="es-MX"/>
        </w:rPr>
      </w:pPr>
    </w:p>
    <w:p w:rsidR="00FE338F" w:rsidRDefault="00FE338F" w:rsidP="00B97447">
      <w:pPr>
        <w:tabs>
          <w:tab w:val="left" w:pos="284"/>
        </w:tabs>
        <w:spacing w:line="360" w:lineRule="auto"/>
        <w:jc w:val="center"/>
        <w:rPr>
          <w:rFonts w:ascii="Arial" w:hAnsi="Arial" w:cs="Arial"/>
          <w:sz w:val="22"/>
          <w:szCs w:val="22"/>
          <w:lang w:val="es-MX"/>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97447" w:rsidRPr="00A1515A" w:rsidTr="008427C9">
        <w:tc>
          <w:tcPr>
            <w:tcW w:w="2515" w:type="pct"/>
          </w:tcPr>
          <w:p w:rsidR="00B97447" w:rsidRDefault="00B97447"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Pr="008A2959" w:rsidRDefault="00362C1D" w:rsidP="00BC67AC">
            <w:pPr>
              <w:tabs>
                <w:tab w:val="left" w:pos="284"/>
              </w:tabs>
              <w:spacing w:line="360" w:lineRule="auto"/>
              <w:rPr>
                <w:rFonts w:ascii="Arial" w:hAnsi="Arial" w:cs="Arial"/>
                <w:sz w:val="22"/>
                <w:szCs w:val="22"/>
                <w:lang w:val="es-MX"/>
              </w:rPr>
            </w:pPr>
          </w:p>
          <w:p w:rsidR="00B97447" w:rsidRPr="008A2959" w:rsidRDefault="00B97447" w:rsidP="00BC67AC">
            <w:pPr>
              <w:tabs>
                <w:tab w:val="left" w:pos="284"/>
              </w:tabs>
              <w:spacing w:line="360" w:lineRule="auto"/>
              <w:jc w:val="center"/>
              <w:rPr>
                <w:rFonts w:ascii="Arial" w:hAnsi="Arial" w:cs="Arial"/>
                <w:sz w:val="22"/>
                <w:szCs w:val="22"/>
                <w:lang w:val="es-MX"/>
              </w:rPr>
            </w:pPr>
            <w:r w:rsidRPr="008A2959">
              <w:rPr>
                <w:rFonts w:ascii="Arial" w:hAnsi="Arial" w:cs="Arial"/>
                <w:sz w:val="22"/>
                <w:szCs w:val="22"/>
                <w:lang w:val="es-MX"/>
              </w:rPr>
              <w:t>___________________________________</w:t>
            </w:r>
          </w:p>
          <w:p w:rsidR="00B97447" w:rsidRPr="008A2959" w:rsidRDefault="00B97447" w:rsidP="00BC67AC">
            <w:pPr>
              <w:tabs>
                <w:tab w:val="left" w:pos="284"/>
              </w:tabs>
              <w:spacing w:line="360" w:lineRule="auto"/>
              <w:jc w:val="center"/>
              <w:rPr>
                <w:rFonts w:ascii="Arial" w:hAnsi="Arial" w:cs="Arial"/>
                <w:b/>
                <w:sz w:val="22"/>
                <w:szCs w:val="22"/>
                <w:lang w:val="es-MX"/>
              </w:rPr>
            </w:pPr>
            <w:r w:rsidRPr="008A2959">
              <w:rPr>
                <w:rFonts w:ascii="Arial" w:hAnsi="Arial" w:cs="Arial"/>
                <w:b/>
                <w:sz w:val="22"/>
                <w:szCs w:val="22"/>
                <w:lang w:val="es-MX"/>
              </w:rPr>
              <w:t>Mtro. Gerardo Castillo Torres</w:t>
            </w:r>
          </w:p>
          <w:p w:rsidR="00B97447" w:rsidRPr="008A2959" w:rsidRDefault="00B97447" w:rsidP="00BC67AC">
            <w:pPr>
              <w:tabs>
                <w:tab w:val="left" w:pos="284"/>
              </w:tabs>
              <w:spacing w:line="360" w:lineRule="auto"/>
              <w:jc w:val="center"/>
              <w:rPr>
                <w:rFonts w:ascii="Arial" w:hAnsi="Arial" w:cs="Arial"/>
                <w:sz w:val="22"/>
                <w:szCs w:val="22"/>
                <w:lang w:val="es-MX"/>
              </w:rPr>
            </w:pPr>
            <w:r w:rsidRPr="008A2959">
              <w:rPr>
                <w:rFonts w:ascii="Arial" w:hAnsi="Arial" w:cs="Arial"/>
                <w:sz w:val="22"/>
                <w:szCs w:val="22"/>
                <w:lang w:val="es-MX"/>
              </w:rPr>
              <w:t>Secretario Ejecutivo de la Comité, representante de la SEPAF.</w:t>
            </w:r>
          </w:p>
          <w:p w:rsidR="00B97447" w:rsidRPr="008A2959" w:rsidRDefault="00B97447" w:rsidP="00BC67AC">
            <w:pPr>
              <w:tabs>
                <w:tab w:val="left" w:pos="284"/>
              </w:tabs>
              <w:spacing w:line="360" w:lineRule="auto"/>
              <w:rPr>
                <w:rFonts w:ascii="Arial" w:hAnsi="Arial" w:cs="Arial"/>
                <w:sz w:val="22"/>
                <w:szCs w:val="22"/>
                <w:lang w:val="es-MX"/>
              </w:rPr>
            </w:pPr>
          </w:p>
        </w:tc>
        <w:tc>
          <w:tcPr>
            <w:tcW w:w="2485" w:type="pct"/>
          </w:tcPr>
          <w:p w:rsidR="00B97447" w:rsidRDefault="00B97447"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Pr="008A2959" w:rsidRDefault="00362C1D" w:rsidP="00BC67AC">
            <w:pPr>
              <w:tabs>
                <w:tab w:val="left" w:pos="284"/>
              </w:tabs>
              <w:spacing w:line="360" w:lineRule="auto"/>
              <w:rPr>
                <w:rFonts w:ascii="Arial" w:hAnsi="Arial" w:cs="Arial"/>
                <w:sz w:val="22"/>
                <w:szCs w:val="22"/>
                <w:lang w:val="es-MX"/>
              </w:rPr>
            </w:pPr>
          </w:p>
          <w:p w:rsidR="00933DF0" w:rsidRPr="008A2959" w:rsidRDefault="00933DF0" w:rsidP="00933DF0">
            <w:pPr>
              <w:tabs>
                <w:tab w:val="left" w:pos="284"/>
              </w:tabs>
              <w:spacing w:line="360" w:lineRule="auto"/>
              <w:jc w:val="center"/>
              <w:rPr>
                <w:rFonts w:ascii="Arial" w:hAnsi="Arial" w:cs="Arial"/>
                <w:sz w:val="22"/>
                <w:szCs w:val="22"/>
                <w:lang w:val="es-MX"/>
              </w:rPr>
            </w:pPr>
            <w:r w:rsidRPr="008A2959">
              <w:rPr>
                <w:rFonts w:ascii="Arial" w:hAnsi="Arial" w:cs="Arial"/>
                <w:sz w:val="22"/>
                <w:szCs w:val="22"/>
                <w:lang w:val="es-MX"/>
              </w:rPr>
              <w:t>___________________________________</w:t>
            </w:r>
          </w:p>
          <w:p w:rsidR="00933DF0" w:rsidRPr="008A2959" w:rsidRDefault="00933DF0" w:rsidP="00933DF0">
            <w:pPr>
              <w:tabs>
                <w:tab w:val="left" w:pos="284"/>
              </w:tabs>
              <w:spacing w:line="360" w:lineRule="auto"/>
              <w:jc w:val="center"/>
              <w:rPr>
                <w:rFonts w:ascii="Arial" w:hAnsi="Arial" w:cs="Arial"/>
                <w:b/>
                <w:sz w:val="22"/>
                <w:szCs w:val="22"/>
                <w:lang w:val="es-MX"/>
              </w:rPr>
            </w:pPr>
            <w:r w:rsidRPr="008A2959">
              <w:rPr>
                <w:rFonts w:ascii="Arial" w:hAnsi="Arial" w:cs="Arial"/>
                <w:b/>
                <w:sz w:val="22"/>
                <w:szCs w:val="22"/>
                <w:lang w:val="es-MX"/>
              </w:rPr>
              <w:t xml:space="preserve">C. Héctor Hugo Castro. </w:t>
            </w:r>
          </w:p>
          <w:p w:rsidR="00B97447" w:rsidRPr="008A2959" w:rsidRDefault="00933DF0" w:rsidP="00933DF0">
            <w:pPr>
              <w:tabs>
                <w:tab w:val="left" w:pos="284"/>
              </w:tabs>
              <w:spacing w:line="360" w:lineRule="auto"/>
              <w:ind w:left="284"/>
              <w:jc w:val="center"/>
              <w:rPr>
                <w:rFonts w:ascii="Arial" w:hAnsi="Arial" w:cs="Arial"/>
                <w:sz w:val="22"/>
                <w:szCs w:val="22"/>
                <w:lang w:val="es-MX"/>
              </w:rPr>
            </w:pPr>
            <w:r w:rsidRPr="008A2959">
              <w:rPr>
                <w:rFonts w:ascii="Arial" w:hAnsi="Arial" w:cs="Arial"/>
                <w:sz w:val="22"/>
                <w:szCs w:val="22"/>
                <w:lang w:val="es-MX"/>
              </w:rPr>
              <w:t>Vocal Suplente del Consejo Coordinador de Jóvenes Empresarios del Estado de Jalisco</w:t>
            </w:r>
          </w:p>
        </w:tc>
      </w:tr>
      <w:tr w:rsidR="00B97447" w:rsidRPr="00A1515A" w:rsidTr="008427C9">
        <w:tc>
          <w:tcPr>
            <w:tcW w:w="2515" w:type="pct"/>
          </w:tcPr>
          <w:p w:rsidR="00B97447" w:rsidRDefault="00B97447"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Pr="008A2959" w:rsidRDefault="00362C1D" w:rsidP="00BC67AC">
            <w:pPr>
              <w:tabs>
                <w:tab w:val="left" w:pos="284"/>
              </w:tabs>
              <w:spacing w:line="360" w:lineRule="auto"/>
              <w:rPr>
                <w:rFonts w:ascii="Arial" w:hAnsi="Arial" w:cs="Arial"/>
                <w:sz w:val="22"/>
                <w:szCs w:val="22"/>
                <w:lang w:val="es-MX"/>
              </w:rPr>
            </w:pPr>
          </w:p>
          <w:p w:rsidR="00B97447" w:rsidRPr="008A2959" w:rsidRDefault="00B97447" w:rsidP="00BC67AC">
            <w:pPr>
              <w:tabs>
                <w:tab w:val="left" w:pos="284"/>
              </w:tabs>
              <w:spacing w:line="360" w:lineRule="auto"/>
              <w:rPr>
                <w:rFonts w:ascii="Arial" w:hAnsi="Arial" w:cs="Arial"/>
                <w:sz w:val="22"/>
                <w:szCs w:val="22"/>
                <w:lang w:val="es-MX"/>
              </w:rPr>
            </w:pPr>
            <w:r w:rsidRPr="008A2959">
              <w:rPr>
                <w:rFonts w:ascii="Arial" w:hAnsi="Arial" w:cs="Arial"/>
                <w:sz w:val="22"/>
                <w:szCs w:val="22"/>
                <w:lang w:val="es-MX"/>
              </w:rPr>
              <w:t>__________________________________</w:t>
            </w:r>
          </w:p>
          <w:p w:rsidR="00B97447" w:rsidRPr="008A2959" w:rsidRDefault="00B97447" w:rsidP="00BC67AC">
            <w:pPr>
              <w:tabs>
                <w:tab w:val="left" w:pos="284"/>
              </w:tabs>
              <w:spacing w:line="360" w:lineRule="auto"/>
              <w:jc w:val="center"/>
              <w:rPr>
                <w:rFonts w:ascii="Arial" w:hAnsi="Arial" w:cs="Arial"/>
                <w:b/>
                <w:sz w:val="22"/>
                <w:szCs w:val="22"/>
                <w:lang w:val="es-MX"/>
              </w:rPr>
            </w:pPr>
            <w:r w:rsidRPr="008A2959">
              <w:rPr>
                <w:rFonts w:ascii="Arial" w:hAnsi="Arial" w:cs="Arial"/>
                <w:b/>
                <w:sz w:val="22"/>
                <w:szCs w:val="22"/>
                <w:lang w:val="es-MX"/>
              </w:rPr>
              <w:t>Lic. Armando González Farah</w:t>
            </w:r>
          </w:p>
          <w:p w:rsidR="00B97447" w:rsidRPr="008A2959" w:rsidRDefault="00B97447" w:rsidP="00BC67AC">
            <w:pPr>
              <w:tabs>
                <w:tab w:val="left" w:pos="284"/>
              </w:tabs>
              <w:spacing w:line="360" w:lineRule="auto"/>
              <w:ind w:left="284"/>
              <w:jc w:val="center"/>
              <w:rPr>
                <w:rFonts w:ascii="Arial" w:hAnsi="Arial" w:cs="Arial"/>
                <w:b/>
                <w:sz w:val="22"/>
                <w:szCs w:val="22"/>
                <w:lang w:val="es-MX"/>
              </w:rPr>
            </w:pPr>
            <w:r w:rsidRPr="008A2959">
              <w:rPr>
                <w:rFonts w:ascii="Arial" w:hAnsi="Arial" w:cs="Arial"/>
                <w:sz w:val="22"/>
                <w:szCs w:val="22"/>
                <w:lang w:val="es-MX"/>
              </w:rPr>
              <w:t>Vocal Suplente del Consejo de Cámaras Industriales de Jalisco.</w:t>
            </w:r>
          </w:p>
          <w:p w:rsidR="00B97447" w:rsidRPr="008A2959" w:rsidRDefault="00B97447" w:rsidP="00BC67AC">
            <w:pPr>
              <w:tabs>
                <w:tab w:val="left" w:pos="284"/>
              </w:tabs>
              <w:spacing w:line="360" w:lineRule="auto"/>
              <w:rPr>
                <w:rFonts w:ascii="Arial" w:hAnsi="Arial" w:cs="Arial"/>
                <w:sz w:val="22"/>
                <w:szCs w:val="22"/>
                <w:lang w:val="es-MX"/>
              </w:rPr>
            </w:pPr>
          </w:p>
        </w:tc>
        <w:tc>
          <w:tcPr>
            <w:tcW w:w="2485" w:type="pct"/>
          </w:tcPr>
          <w:p w:rsidR="00B97447" w:rsidRDefault="00B97447"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Pr="008A2959" w:rsidRDefault="00362C1D" w:rsidP="00BC67AC">
            <w:pPr>
              <w:tabs>
                <w:tab w:val="left" w:pos="284"/>
              </w:tabs>
              <w:spacing w:line="360" w:lineRule="auto"/>
              <w:rPr>
                <w:rFonts w:ascii="Arial" w:hAnsi="Arial" w:cs="Arial"/>
                <w:sz w:val="22"/>
                <w:szCs w:val="22"/>
                <w:lang w:val="es-MX"/>
              </w:rPr>
            </w:pPr>
          </w:p>
          <w:p w:rsidR="00B97447" w:rsidRPr="008A2959" w:rsidRDefault="00B97447" w:rsidP="00BC67AC">
            <w:pPr>
              <w:tabs>
                <w:tab w:val="left" w:pos="284"/>
              </w:tabs>
              <w:spacing w:line="360" w:lineRule="auto"/>
              <w:rPr>
                <w:rFonts w:ascii="Arial" w:hAnsi="Arial" w:cs="Arial"/>
                <w:sz w:val="22"/>
                <w:szCs w:val="22"/>
                <w:lang w:val="es-MX"/>
              </w:rPr>
            </w:pPr>
            <w:r w:rsidRPr="008A2959">
              <w:rPr>
                <w:rFonts w:ascii="Arial" w:hAnsi="Arial" w:cs="Arial"/>
                <w:sz w:val="22"/>
                <w:szCs w:val="22"/>
                <w:lang w:val="es-MX"/>
              </w:rPr>
              <w:t>__________________________________</w:t>
            </w:r>
          </w:p>
          <w:p w:rsidR="00B97447" w:rsidRPr="008A2959" w:rsidRDefault="00B97447" w:rsidP="00BC67AC">
            <w:pPr>
              <w:tabs>
                <w:tab w:val="left" w:pos="284"/>
              </w:tabs>
              <w:spacing w:line="360" w:lineRule="auto"/>
              <w:jc w:val="center"/>
              <w:rPr>
                <w:rFonts w:ascii="Arial" w:hAnsi="Arial" w:cs="Arial"/>
                <w:b/>
                <w:sz w:val="22"/>
                <w:szCs w:val="22"/>
                <w:lang w:val="es-MX"/>
              </w:rPr>
            </w:pPr>
            <w:r w:rsidRPr="008A2959">
              <w:rPr>
                <w:rFonts w:ascii="Arial" w:hAnsi="Arial" w:cs="Arial"/>
                <w:b/>
                <w:sz w:val="22"/>
                <w:szCs w:val="22"/>
                <w:lang w:val="es-MX"/>
              </w:rPr>
              <w:t>Lic. Eduardo Martínez González.</w:t>
            </w:r>
          </w:p>
          <w:p w:rsidR="00B97447" w:rsidRPr="008A2959" w:rsidRDefault="00B97447" w:rsidP="00BC67AC">
            <w:pPr>
              <w:tabs>
                <w:tab w:val="left" w:pos="284"/>
              </w:tabs>
              <w:spacing w:line="360" w:lineRule="auto"/>
              <w:ind w:left="284"/>
              <w:jc w:val="center"/>
              <w:rPr>
                <w:rFonts w:ascii="Arial" w:hAnsi="Arial" w:cs="Arial"/>
                <w:b/>
                <w:sz w:val="22"/>
                <w:szCs w:val="22"/>
                <w:lang w:val="es-MX"/>
              </w:rPr>
            </w:pPr>
            <w:r w:rsidRPr="008A2959">
              <w:rPr>
                <w:rFonts w:ascii="Arial" w:hAnsi="Arial" w:cs="Arial"/>
                <w:sz w:val="22"/>
                <w:szCs w:val="22"/>
                <w:lang w:val="es-MX"/>
              </w:rPr>
              <w:t>Vocal Propietario del Centro Empresarial de Jalisco.</w:t>
            </w:r>
          </w:p>
          <w:p w:rsidR="00B97447" w:rsidRPr="008A2959" w:rsidRDefault="00B97447" w:rsidP="00BC67AC">
            <w:pPr>
              <w:tabs>
                <w:tab w:val="left" w:pos="284"/>
              </w:tabs>
              <w:spacing w:line="360" w:lineRule="auto"/>
              <w:rPr>
                <w:rFonts w:ascii="Arial" w:hAnsi="Arial" w:cs="Arial"/>
                <w:sz w:val="22"/>
                <w:szCs w:val="22"/>
                <w:lang w:val="es-MX"/>
              </w:rPr>
            </w:pPr>
          </w:p>
        </w:tc>
      </w:tr>
      <w:tr w:rsidR="00B97447" w:rsidRPr="00A1515A" w:rsidTr="008427C9">
        <w:tc>
          <w:tcPr>
            <w:tcW w:w="2515" w:type="pct"/>
          </w:tcPr>
          <w:p w:rsidR="00B97447" w:rsidRDefault="00B97447" w:rsidP="00BC67AC">
            <w:pPr>
              <w:tabs>
                <w:tab w:val="left" w:pos="284"/>
              </w:tabs>
              <w:spacing w:line="360" w:lineRule="auto"/>
              <w:rPr>
                <w:rFonts w:ascii="Arial" w:hAnsi="Arial" w:cs="Arial"/>
                <w:sz w:val="22"/>
                <w:szCs w:val="22"/>
                <w:lang w:val="es-MX"/>
              </w:rPr>
            </w:pPr>
          </w:p>
          <w:p w:rsidR="00362C1D" w:rsidRDefault="00362C1D" w:rsidP="00BC67AC">
            <w:pPr>
              <w:tabs>
                <w:tab w:val="left" w:pos="284"/>
              </w:tabs>
              <w:spacing w:line="360" w:lineRule="auto"/>
              <w:rPr>
                <w:rFonts w:ascii="Arial" w:hAnsi="Arial" w:cs="Arial"/>
                <w:sz w:val="22"/>
                <w:szCs w:val="22"/>
                <w:lang w:val="es-MX"/>
              </w:rPr>
            </w:pPr>
          </w:p>
          <w:p w:rsidR="00362C1D" w:rsidRPr="008A2959" w:rsidRDefault="00362C1D" w:rsidP="00BC67AC">
            <w:pPr>
              <w:tabs>
                <w:tab w:val="left" w:pos="284"/>
              </w:tabs>
              <w:spacing w:line="360" w:lineRule="auto"/>
              <w:rPr>
                <w:rFonts w:ascii="Arial" w:hAnsi="Arial" w:cs="Arial"/>
                <w:sz w:val="22"/>
                <w:szCs w:val="22"/>
                <w:lang w:val="es-MX"/>
              </w:rPr>
            </w:pPr>
          </w:p>
          <w:p w:rsidR="00B97447" w:rsidRPr="008A2959" w:rsidRDefault="00B97447" w:rsidP="00BC67AC">
            <w:pPr>
              <w:tabs>
                <w:tab w:val="left" w:pos="284"/>
              </w:tabs>
              <w:spacing w:line="360" w:lineRule="auto"/>
              <w:jc w:val="center"/>
              <w:rPr>
                <w:rFonts w:ascii="Arial" w:hAnsi="Arial" w:cs="Arial"/>
                <w:sz w:val="22"/>
                <w:szCs w:val="22"/>
                <w:lang w:val="es-MX"/>
              </w:rPr>
            </w:pPr>
            <w:r w:rsidRPr="008A2959">
              <w:rPr>
                <w:rFonts w:ascii="Arial" w:hAnsi="Arial" w:cs="Arial"/>
                <w:sz w:val="22"/>
                <w:szCs w:val="22"/>
                <w:lang w:val="es-MX"/>
              </w:rPr>
              <w:t>___________________________________</w:t>
            </w:r>
          </w:p>
          <w:p w:rsidR="00B97447" w:rsidRPr="008A2959" w:rsidRDefault="00B97447" w:rsidP="00BC67AC">
            <w:pPr>
              <w:tabs>
                <w:tab w:val="left" w:pos="284"/>
              </w:tabs>
              <w:spacing w:line="360" w:lineRule="auto"/>
              <w:jc w:val="center"/>
              <w:rPr>
                <w:rFonts w:ascii="Arial" w:hAnsi="Arial" w:cs="Arial"/>
                <w:b/>
                <w:sz w:val="22"/>
                <w:szCs w:val="22"/>
                <w:lang w:val="es-MX"/>
              </w:rPr>
            </w:pPr>
            <w:r w:rsidRPr="008A2959">
              <w:rPr>
                <w:rFonts w:ascii="Arial" w:hAnsi="Arial" w:cs="Arial"/>
                <w:b/>
                <w:sz w:val="22"/>
                <w:szCs w:val="22"/>
                <w:lang w:val="es-MX"/>
              </w:rPr>
              <w:t>Lic. José Luis Ayala Ávalos</w:t>
            </w:r>
          </w:p>
          <w:p w:rsidR="00B97447" w:rsidRPr="008A2959" w:rsidRDefault="00B97447" w:rsidP="00BC67AC">
            <w:pPr>
              <w:tabs>
                <w:tab w:val="left" w:pos="284"/>
              </w:tabs>
              <w:spacing w:line="360" w:lineRule="auto"/>
              <w:jc w:val="center"/>
              <w:rPr>
                <w:rFonts w:ascii="Arial" w:hAnsi="Arial" w:cs="Arial"/>
                <w:sz w:val="22"/>
                <w:szCs w:val="22"/>
                <w:lang w:val="es-MX"/>
              </w:rPr>
            </w:pPr>
            <w:r w:rsidRPr="008A2959">
              <w:rPr>
                <w:rFonts w:ascii="Arial" w:hAnsi="Arial" w:cs="Arial"/>
                <w:sz w:val="22"/>
                <w:szCs w:val="22"/>
                <w:lang w:val="es-MX"/>
              </w:rPr>
              <w:t>Vocal de la Contraloría del Estado de Jalisco</w:t>
            </w:r>
          </w:p>
        </w:tc>
        <w:tc>
          <w:tcPr>
            <w:tcW w:w="2485" w:type="pct"/>
          </w:tcPr>
          <w:p w:rsidR="00B97447" w:rsidRPr="008A2959" w:rsidRDefault="00B97447" w:rsidP="00BC67AC">
            <w:pPr>
              <w:tabs>
                <w:tab w:val="left" w:pos="284"/>
              </w:tabs>
              <w:spacing w:line="360" w:lineRule="auto"/>
              <w:rPr>
                <w:rFonts w:ascii="Arial" w:hAnsi="Arial" w:cs="Arial"/>
                <w:sz w:val="22"/>
                <w:szCs w:val="22"/>
                <w:lang w:val="es-MX"/>
              </w:rPr>
            </w:pPr>
          </w:p>
          <w:p w:rsidR="00B97447" w:rsidRPr="008A2959" w:rsidRDefault="00B97447" w:rsidP="008A2959">
            <w:pPr>
              <w:tabs>
                <w:tab w:val="left" w:pos="284"/>
              </w:tabs>
              <w:spacing w:line="360" w:lineRule="auto"/>
              <w:ind w:left="284"/>
              <w:jc w:val="center"/>
              <w:rPr>
                <w:rFonts w:ascii="Arial" w:hAnsi="Arial" w:cs="Arial"/>
                <w:sz w:val="22"/>
                <w:szCs w:val="22"/>
                <w:lang w:val="es-MX"/>
              </w:rPr>
            </w:pPr>
            <w:r w:rsidRPr="008A2959">
              <w:rPr>
                <w:rFonts w:ascii="Arial" w:hAnsi="Arial" w:cs="Arial"/>
                <w:sz w:val="22"/>
                <w:szCs w:val="22"/>
                <w:lang w:val="es-MX"/>
              </w:rPr>
              <w:t xml:space="preserve">. </w:t>
            </w:r>
          </w:p>
        </w:tc>
      </w:tr>
    </w:tbl>
    <w:p w:rsidR="00B97447" w:rsidRDefault="00B97447" w:rsidP="00B97447">
      <w:pPr>
        <w:tabs>
          <w:tab w:val="left" w:pos="284"/>
        </w:tabs>
        <w:spacing w:line="360" w:lineRule="auto"/>
        <w:jc w:val="center"/>
        <w:rPr>
          <w:rFonts w:ascii="Arial" w:hAnsi="Arial" w:cs="Arial"/>
          <w:b/>
          <w:szCs w:val="22"/>
          <w:lang w:val="es-MX"/>
        </w:rPr>
      </w:pPr>
    </w:p>
    <w:p w:rsidR="00362C1D" w:rsidRDefault="00362C1D" w:rsidP="00B97447">
      <w:pPr>
        <w:tabs>
          <w:tab w:val="left" w:pos="284"/>
        </w:tabs>
        <w:spacing w:line="360" w:lineRule="auto"/>
        <w:jc w:val="center"/>
        <w:rPr>
          <w:rFonts w:ascii="Arial" w:hAnsi="Arial" w:cs="Arial"/>
          <w:b/>
          <w:szCs w:val="22"/>
          <w:lang w:val="es-MX"/>
        </w:rPr>
      </w:pPr>
    </w:p>
    <w:p w:rsidR="00362C1D" w:rsidRDefault="00362C1D" w:rsidP="00B97447">
      <w:pPr>
        <w:tabs>
          <w:tab w:val="left" w:pos="284"/>
        </w:tabs>
        <w:spacing w:line="360" w:lineRule="auto"/>
        <w:jc w:val="center"/>
        <w:rPr>
          <w:rFonts w:ascii="Arial" w:hAnsi="Arial" w:cs="Arial"/>
          <w:b/>
          <w:szCs w:val="22"/>
          <w:lang w:val="es-MX"/>
        </w:rPr>
      </w:pPr>
    </w:p>
    <w:p w:rsidR="00362C1D" w:rsidRDefault="00362C1D"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8A2959">
        <w:rPr>
          <w:rFonts w:ascii="Arial" w:hAnsi="Arial" w:cs="Arial"/>
          <w:b/>
          <w:szCs w:val="22"/>
          <w:lang w:val="es-MX"/>
        </w:rPr>
        <w:t xml:space="preserve">DE LA DÉCIMO SEXTA REUNIÓN </w:t>
      </w:r>
      <w:r w:rsidR="002513A0">
        <w:rPr>
          <w:rFonts w:ascii="Arial" w:hAnsi="Arial" w:cs="Arial"/>
          <w:b/>
          <w:szCs w:val="22"/>
          <w:lang w:val="es-MX"/>
        </w:rPr>
        <w:t>EXTRAORDINARIA</w:t>
      </w:r>
      <w:r w:rsidR="002513A0" w:rsidRPr="00661427">
        <w:rPr>
          <w:rFonts w:ascii="Arial" w:hAnsi="Arial" w:cs="Arial"/>
          <w:b/>
          <w:szCs w:val="22"/>
          <w:lang w:val="es-MX"/>
        </w:rPr>
        <w:t xml:space="preserve"> DEL</w:t>
      </w:r>
      <w:r>
        <w:rPr>
          <w:rFonts w:ascii="Arial" w:hAnsi="Arial" w:cs="Arial"/>
          <w:b/>
          <w:szCs w:val="22"/>
          <w:lang w:val="es-MX"/>
        </w:rPr>
        <w:t xml:space="preserve"> </w:t>
      </w:r>
      <w:r w:rsidRPr="009E4A49">
        <w:rPr>
          <w:rFonts w:ascii="Arial" w:hAnsi="Arial" w:cs="Arial"/>
          <w:b/>
          <w:szCs w:val="22"/>
          <w:lang w:val="es-MX"/>
        </w:rPr>
        <w:t xml:space="preserve">COMITÉ DE ADQUISICIONES DE LA ADMINISTRACIÓN CENTRALIZADA DEL PODER </w:t>
      </w:r>
      <w:r>
        <w:rPr>
          <w:rFonts w:ascii="Arial" w:hAnsi="Arial" w:cs="Arial"/>
          <w:b/>
          <w:szCs w:val="22"/>
          <w:lang w:val="es-MX"/>
        </w:rPr>
        <w:t>EJECUTIVO</w:t>
      </w:r>
      <w:r w:rsidRPr="009E4A49">
        <w:rPr>
          <w:rFonts w:ascii="Arial" w:hAnsi="Arial" w:cs="Arial"/>
          <w:b/>
          <w:szCs w:val="22"/>
          <w:lang w:val="es-MX"/>
        </w:rPr>
        <w:t xml:space="preserve"> DEL ESTADO DE JALISCO</w:t>
      </w:r>
    </w:p>
    <w:p w:rsidR="00B97447" w:rsidRPr="00002671" w:rsidRDefault="00B97447" w:rsidP="00B97447">
      <w:pPr>
        <w:tabs>
          <w:tab w:val="left" w:pos="284"/>
        </w:tabs>
        <w:spacing w:line="360" w:lineRule="auto"/>
        <w:jc w:val="both"/>
        <w:rPr>
          <w:rFonts w:ascii="Arial" w:hAnsi="Arial" w:cs="Arial"/>
          <w:b/>
          <w:sz w:val="18"/>
          <w:szCs w:val="22"/>
        </w:rPr>
      </w:pPr>
    </w:p>
    <w:sectPr w:rsidR="00B97447" w:rsidRPr="00002671"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9D" w:rsidRDefault="00B5299D" w:rsidP="007E2F17">
      <w:r>
        <w:separator/>
      </w:r>
    </w:p>
  </w:endnote>
  <w:endnote w:type="continuationSeparator" w:id="0">
    <w:p w:rsidR="00B5299D" w:rsidRDefault="00B5299D"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F6" w:rsidRDefault="008B71F6"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B71F6" w:rsidRDefault="008B71F6" w:rsidP="00C10C9D">
    <w:pPr>
      <w:jc w:val="center"/>
      <w:rPr>
        <w:noProof/>
        <w:sz w:val="16"/>
        <w:szCs w:val="16"/>
        <w:lang w:eastAsia="es-MX"/>
      </w:rPr>
    </w:pPr>
  </w:p>
  <w:p w:rsidR="008B71F6" w:rsidRPr="005177E8" w:rsidRDefault="008B71F6"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8B71F6" w:rsidRPr="00A356E4" w:rsidRDefault="008B71F6" w:rsidP="00C10C9D">
    <w:pPr>
      <w:pStyle w:val="Piedepgina"/>
      <w:jc w:val="center"/>
      <w:rPr>
        <w:rFonts w:asciiTheme="minorHAnsi" w:hAnsiTheme="minorHAnsi" w:cstheme="minorHAnsi"/>
        <w:b/>
      </w:rPr>
    </w:pPr>
    <w:r>
      <w:rPr>
        <w:rFonts w:asciiTheme="minorHAnsi" w:hAnsiTheme="minorHAnsi" w:cstheme="minorHAnsi"/>
        <w:b/>
      </w:rPr>
      <w:t>Décimo Sexta</w:t>
    </w:r>
    <w:r w:rsidRPr="00A356E4">
      <w:rPr>
        <w:rFonts w:asciiTheme="minorHAnsi" w:hAnsiTheme="minorHAnsi" w:cstheme="minorHAnsi"/>
        <w:b/>
      </w:rPr>
      <w:t xml:space="preserve"> Reunión Extraordinaria</w:t>
    </w:r>
  </w:p>
  <w:p w:rsidR="008B71F6" w:rsidRPr="00A356E4" w:rsidRDefault="008B71F6"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8B71F6" w:rsidRPr="00A356E4" w:rsidRDefault="008B71F6" w:rsidP="00C10C9D">
    <w:pPr>
      <w:pStyle w:val="Piedepgina"/>
      <w:jc w:val="center"/>
      <w:rPr>
        <w:rFonts w:asciiTheme="minorHAnsi" w:hAnsiTheme="minorHAnsi" w:cstheme="minorHAnsi"/>
        <w:b/>
      </w:rPr>
    </w:pPr>
    <w:r>
      <w:rPr>
        <w:rFonts w:asciiTheme="minorHAnsi" w:hAnsiTheme="minorHAnsi" w:cstheme="minorHAnsi"/>
        <w:b/>
      </w:rPr>
      <w:t>22 de mayo</w:t>
    </w:r>
    <w:r w:rsidRPr="00A356E4">
      <w:rPr>
        <w:rFonts w:asciiTheme="minorHAnsi" w:hAnsiTheme="minorHAnsi" w:cstheme="minorHAnsi"/>
        <w:b/>
      </w:rPr>
      <w:t xml:space="preserve"> </w:t>
    </w:r>
    <w:r w:rsidRPr="00C10C9D">
      <w:rPr>
        <w:rFonts w:asciiTheme="minorHAnsi" w:hAnsiTheme="minorHAnsi" w:cstheme="minorHAnsi"/>
        <w:b/>
      </w:rPr>
      <w:t>de 2</w:t>
    </w:r>
    <w:r w:rsidRPr="00A356E4">
      <w:rPr>
        <w:rFonts w:asciiTheme="minorHAnsi" w:hAnsiTheme="minorHAnsi" w:cstheme="minorHAnsi"/>
        <w:b/>
      </w:rPr>
      <w:t>018</w:t>
    </w:r>
  </w:p>
  <w:p w:rsidR="008B71F6" w:rsidRDefault="00B5299D">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8B71F6">
              <w:t xml:space="preserve">Página </w:t>
            </w:r>
            <w:r w:rsidR="008B71F6">
              <w:rPr>
                <w:b/>
                <w:bCs/>
                <w:sz w:val="24"/>
                <w:szCs w:val="24"/>
              </w:rPr>
              <w:fldChar w:fldCharType="begin"/>
            </w:r>
            <w:r w:rsidR="008B71F6">
              <w:rPr>
                <w:b/>
                <w:bCs/>
              </w:rPr>
              <w:instrText>PAGE</w:instrText>
            </w:r>
            <w:r w:rsidR="008B71F6">
              <w:rPr>
                <w:b/>
                <w:bCs/>
                <w:sz w:val="24"/>
                <w:szCs w:val="24"/>
              </w:rPr>
              <w:fldChar w:fldCharType="separate"/>
            </w:r>
            <w:r w:rsidR="00362C1D">
              <w:rPr>
                <w:b/>
                <w:bCs/>
                <w:noProof/>
              </w:rPr>
              <w:t>1</w:t>
            </w:r>
            <w:r w:rsidR="008B71F6">
              <w:rPr>
                <w:b/>
                <w:bCs/>
                <w:sz w:val="24"/>
                <w:szCs w:val="24"/>
              </w:rPr>
              <w:fldChar w:fldCharType="end"/>
            </w:r>
            <w:r w:rsidR="008B71F6">
              <w:t xml:space="preserve"> de </w:t>
            </w:r>
            <w:r w:rsidR="008B71F6">
              <w:rPr>
                <w:b/>
                <w:bCs/>
                <w:sz w:val="24"/>
                <w:szCs w:val="24"/>
              </w:rPr>
              <w:fldChar w:fldCharType="begin"/>
            </w:r>
            <w:r w:rsidR="008B71F6">
              <w:rPr>
                <w:b/>
                <w:bCs/>
              </w:rPr>
              <w:instrText>NUMPAGES</w:instrText>
            </w:r>
            <w:r w:rsidR="008B71F6">
              <w:rPr>
                <w:b/>
                <w:bCs/>
                <w:sz w:val="24"/>
                <w:szCs w:val="24"/>
              </w:rPr>
              <w:fldChar w:fldCharType="separate"/>
            </w:r>
            <w:r w:rsidR="00362C1D">
              <w:rPr>
                <w:b/>
                <w:bCs/>
                <w:noProof/>
              </w:rPr>
              <w:t>18</w:t>
            </w:r>
            <w:r w:rsidR="008B71F6">
              <w:rPr>
                <w:b/>
                <w:bCs/>
                <w:sz w:val="24"/>
                <w:szCs w:val="24"/>
              </w:rPr>
              <w:fldChar w:fldCharType="end"/>
            </w:r>
          </w:sdtContent>
        </w:sdt>
      </w:sdtContent>
    </w:sdt>
  </w:p>
  <w:p w:rsidR="008B71F6" w:rsidRPr="00C10C9D" w:rsidRDefault="008B71F6"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9D" w:rsidRDefault="00B5299D" w:rsidP="007E2F17">
      <w:r>
        <w:separator/>
      </w:r>
    </w:p>
  </w:footnote>
  <w:footnote w:type="continuationSeparator" w:id="0">
    <w:p w:rsidR="00B5299D" w:rsidRDefault="00B5299D"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F6" w:rsidRDefault="008B71F6" w:rsidP="007E2F17">
    <w:pPr>
      <w:jc w:val="center"/>
      <w:rPr>
        <w:b/>
      </w:rPr>
    </w:pPr>
  </w:p>
  <w:p w:rsidR="008B71F6" w:rsidRDefault="008B71F6"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8B71F6" w:rsidRPr="00B97447" w:rsidRDefault="008B71F6" w:rsidP="00A71F3A">
    <w:pPr>
      <w:jc w:val="center"/>
      <w:rPr>
        <w:rFonts w:ascii="Arial" w:hAnsi="Arial" w:cs="Arial"/>
        <w:b/>
      </w:rPr>
    </w:pPr>
    <w:r w:rsidRPr="00B97447">
      <w:rPr>
        <w:rFonts w:ascii="Arial" w:hAnsi="Arial" w:cs="Arial"/>
        <w:b/>
      </w:rPr>
      <w:t xml:space="preserve">COMITÉ DE ADQUISICIONES DE LA ADMINISTRACIÓN CENTRALIZADA </w:t>
    </w:r>
  </w:p>
  <w:p w:rsidR="008B71F6" w:rsidRPr="00B97447" w:rsidRDefault="008B71F6" w:rsidP="00A71F3A">
    <w:pPr>
      <w:jc w:val="center"/>
      <w:rPr>
        <w:rFonts w:ascii="Arial" w:hAnsi="Arial" w:cs="Arial"/>
        <w:b/>
      </w:rPr>
    </w:pPr>
    <w:r w:rsidRPr="00B97447">
      <w:rPr>
        <w:rFonts w:ascii="Arial" w:hAnsi="Arial" w:cs="Arial"/>
        <w:b/>
      </w:rPr>
      <w:t>DEL PODER EJECUTIVO DEL ESTADO DE JALISCO</w:t>
    </w:r>
  </w:p>
  <w:p w:rsidR="008B71F6" w:rsidRDefault="008B71F6"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1211"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AF34DA"/>
    <w:multiLevelType w:val="hybridMultilevel"/>
    <w:tmpl w:val="8EDCEFFE"/>
    <w:lvl w:ilvl="0" w:tplc="932C7F98">
      <w:start w:val="1"/>
      <w:numFmt w:val="lowerRoman"/>
      <w:lvlText w:val="%1)"/>
      <w:lvlJc w:val="right"/>
      <w:pPr>
        <w:tabs>
          <w:tab w:val="num" w:pos="720"/>
        </w:tabs>
        <w:ind w:left="720" w:hanging="360"/>
      </w:pPr>
    </w:lvl>
    <w:lvl w:ilvl="1" w:tplc="83B07E5E" w:tentative="1">
      <w:start w:val="1"/>
      <w:numFmt w:val="lowerRoman"/>
      <w:lvlText w:val="%2)"/>
      <w:lvlJc w:val="right"/>
      <w:pPr>
        <w:tabs>
          <w:tab w:val="num" w:pos="1440"/>
        </w:tabs>
        <w:ind w:left="1440" w:hanging="360"/>
      </w:pPr>
    </w:lvl>
    <w:lvl w:ilvl="2" w:tplc="5CF6AB44" w:tentative="1">
      <w:start w:val="1"/>
      <w:numFmt w:val="lowerRoman"/>
      <w:lvlText w:val="%3)"/>
      <w:lvlJc w:val="right"/>
      <w:pPr>
        <w:tabs>
          <w:tab w:val="num" w:pos="2160"/>
        </w:tabs>
        <w:ind w:left="2160" w:hanging="360"/>
      </w:pPr>
    </w:lvl>
    <w:lvl w:ilvl="3" w:tplc="C3E49A9C" w:tentative="1">
      <w:start w:val="1"/>
      <w:numFmt w:val="lowerRoman"/>
      <w:lvlText w:val="%4)"/>
      <w:lvlJc w:val="right"/>
      <w:pPr>
        <w:tabs>
          <w:tab w:val="num" w:pos="2880"/>
        </w:tabs>
        <w:ind w:left="2880" w:hanging="360"/>
      </w:pPr>
    </w:lvl>
    <w:lvl w:ilvl="4" w:tplc="FE62ABD6" w:tentative="1">
      <w:start w:val="1"/>
      <w:numFmt w:val="lowerRoman"/>
      <w:lvlText w:val="%5)"/>
      <w:lvlJc w:val="right"/>
      <w:pPr>
        <w:tabs>
          <w:tab w:val="num" w:pos="3600"/>
        </w:tabs>
        <w:ind w:left="3600" w:hanging="360"/>
      </w:pPr>
    </w:lvl>
    <w:lvl w:ilvl="5" w:tplc="B166368A" w:tentative="1">
      <w:start w:val="1"/>
      <w:numFmt w:val="lowerRoman"/>
      <w:lvlText w:val="%6)"/>
      <w:lvlJc w:val="right"/>
      <w:pPr>
        <w:tabs>
          <w:tab w:val="num" w:pos="4320"/>
        </w:tabs>
        <w:ind w:left="4320" w:hanging="360"/>
      </w:pPr>
    </w:lvl>
    <w:lvl w:ilvl="6" w:tplc="D28025D0" w:tentative="1">
      <w:start w:val="1"/>
      <w:numFmt w:val="lowerRoman"/>
      <w:lvlText w:val="%7)"/>
      <w:lvlJc w:val="right"/>
      <w:pPr>
        <w:tabs>
          <w:tab w:val="num" w:pos="5040"/>
        </w:tabs>
        <w:ind w:left="5040" w:hanging="360"/>
      </w:pPr>
    </w:lvl>
    <w:lvl w:ilvl="7" w:tplc="1070FF8C" w:tentative="1">
      <w:start w:val="1"/>
      <w:numFmt w:val="lowerRoman"/>
      <w:lvlText w:val="%8)"/>
      <w:lvlJc w:val="right"/>
      <w:pPr>
        <w:tabs>
          <w:tab w:val="num" w:pos="5760"/>
        </w:tabs>
        <w:ind w:left="5760" w:hanging="360"/>
      </w:pPr>
    </w:lvl>
    <w:lvl w:ilvl="8" w:tplc="4C7A6E0A" w:tentative="1">
      <w:start w:val="1"/>
      <w:numFmt w:val="lowerRoman"/>
      <w:lvlText w:val="%9)"/>
      <w:lvlJc w:val="right"/>
      <w:pPr>
        <w:tabs>
          <w:tab w:val="num" w:pos="6480"/>
        </w:tabs>
        <w:ind w:left="6480" w:hanging="360"/>
      </w:pPr>
    </w:lvl>
  </w:abstractNum>
  <w:abstractNum w:abstractNumId="3"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05743"/>
    <w:rsid w:val="000265E6"/>
    <w:rsid w:val="00026D80"/>
    <w:rsid w:val="000B002D"/>
    <w:rsid w:val="000B018D"/>
    <w:rsid w:val="001568D4"/>
    <w:rsid w:val="001820A4"/>
    <w:rsid w:val="001D4FED"/>
    <w:rsid w:val="002513A0"/>
    <w:rsid w:val="00253395"/>
    <w:rsid w:val="002C5D3E"/>
    <w:rsid w:val="002C6927"/>
    <w:rsid w:val="002D17E8"/>
    <w:rsid w:val="002F20A5"/>
    <w:rsid w:val="00362C1D"/>
    <w:rsid w:val="003658A6"/>
    <w:rsid w:val="003E0E8B"/>
    <w:rsid w:val="003E2C74"/>
    <w:rsid w:val="003E6A6A"/>
    <w:rsid w:val="00443233"/>
    <w:rsid w:val="00455B02"/>
    <w:rsid w:val="004E3B02"/>
    <w:rsid w:val="00512E24"/>
    <w:rsid w:val="005177E8"/>
    <w:rsid w:val="00536EFF"/>
    <w:rsid w:val="005378A9"/>
    <w:rsid w:val="00584D4A"/>
    <w:rsid w:val="005A2116"/>
    <w:rsid w:val="00655DDC"/>
    <w:rsid w:val="006A65F8"/>
    <w:rsid w:val="006B33D3"/>
    <w:rsid w:val="007470E2"/>
    <w:rsid w:val="007A3A10"/>
    <w:rsid w:val="007D2B2C"/>
    <w:rsid w:val="007E2F17"/>
    <w:rsid w:val="00815A3E"/>
    <w:rsid w:val="00816F4A"/>
    <w:rsid w:val="00822DE2"/>
    <w:rsid w:val="0082432D"/>
    <w:rsid w:val="008427C9"/>
    <w:rsid w:val="00881ACA"/>
    <w:rsid w:val="00884A0C"/>
    <w:rsid w:val="008A2959"/>
    <w:rsid w:val="008B71F6"/>
    <w:rsid w:val="00933DF0"/>
    <w:rsid w:val="00936B2C"/>
    <w:rsid w:val="00937E9F"/>
    <w:rsid w:val="009D1921"/>
    <w:rsid w:val="00A019B2"/>
    <w:rsid w:val="00A356E4"/>
    <w:rsid w:val="00A42F30"/>
    <w:rsid w:val="00A71F3A"/>
    <w:rsid w:val="00AF0B54"/>
    <w:rsid w:val="00B5299D"/>
    <w:rsid w:val="00B64750"/>
    <w:rsid w:val="00B778FD"/>
    <w:rsid w:val="00B97447"/>
    <w:rsid w:val="00BC67AC"/>
    <w:rsid w:val="00C02D5D"/>
    <w:rsid w:val="00C10C9D"/>
    <w:rsid w:val="00C31B63"/>
    <w:rsid w:val="00C61663"/>
    <w:rsid w:val="00C7194E"/>
    <w:rsid w:val="00CD480D"/>
    <w:rsid w:val="00D8399B"/>
    <w:rsid w:val="00DC1472"/>
    <w:rsid w:val="00DC1915"/>
    <w:rsid w:val="00DC74BB"/>
    <w:rsid w:val="00DD5194"/>
    <w:rsid w:val="00DF1C93"/>
    <w:rsid w:val="00E47F2B"/>
    <w:rsid w:val="00E74C2E"/>
    <w:rsid w:val="00EB1110"/>
    <w:rsid w:val="00EB4FEE"/>
    <w:rsid w:val="00F127F3"/>
    <w:rsid w:val="00F50E51"/>
    <w:rsid w:val="00FD28FF"/>
    <w:rsid w:val="00FE33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A68E"/>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next w:val="Sombreadoclaro"/>
    <w:uiPriority w:val="60"/>
    <w:rsid w:val="00F50E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
    <w:name w:val="Light Shading"/>
    <w:basedOn w:val="Tablanormal"/>
    <w:uiPriority w:val="60"/>
    <w:semiHidden/>
    <w:unhideWhenUsed/>
    <w:rsid w:val="00F50E5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7136">
      <w:bodyDiv w:val="1"/>
      <w:marLeft w:val="0"/>
      <w:marRight w:val="0"/>
      <w:marTop w:val="0"/>
      <w:marBottom w:val="0"/>
      <w:divBdr>
        <w:top w:val="none" w:sz="0" w:space="0" w:color="auto"/>
        <w:left w:val="none" w:sz="0" w:space="0" w:color="auto"/>
        <w:bottom w:val="none" w:sz="0" w:space="0" w:color="auto"/>
        <w:right w:val="none" w:sz="0" w:space="0" w:color="auto"/>
      </w:divBdr>
    </w:div>
    <w:div w:id="719401421">
      <w:bodyDiv w:val="1"/>
      <w:marLeft w:val="0"/>
      <w:marRight w:val="0"/>
      <w:marTop w:val="0"/>
      <w:marBottom w:val="0"/>
      <w:divBdr>
        <w:top w:val="none" w:sz="0" w:space="0" w:color="auto"/>
        <w:left w:val="none" w:sz="0" w:space="0" w:color="auto"/>
        <w:bottom w:val="none" w:sz="0" w:space="0" w:color="auto"/>
        <w:right w:val="none" w:sz="0" w:space="0" w:color="auto"/>
      </w:divBdr>
    </w:div>
    <w:div w:id="908618529">
      <w:bodyDiv w:val="1"/>
      <w:marLeft w:val="0"/>
      <w:marRight w:val="0"/>
      <w:marTop w:val="0"/>
      <w:marBottom w:val="0"/>
      <w:divBdr>
        <w:top w:val="none" w:sz="0" w:space="0" w:color="auto"/>
        <w:left w:val="none" w:sz="0" w:space="0" w:color="auto"/>
        <w:bottom w:val="none" w:sz="0" w:space="0" w:color="auto"/>
        <w:right w:val="none" w:sz="0" w:space="0" w:color="auto"/>
      </w:divBdr>
    </w:div>
    <w:div w:id="1230308844">
      <w:bodyDiv w:val="1"/>
      <w:marLeft w:val="0"/>
      <w:marRight w:val="0"/>
      <w:marTop w:val="0"/>
      <w:marBottom w:val="0"/>
      <w:divBdr>
        <w:top w:val="none" w:sz="0" w:space="0" w:color="auto"/>
        <w:left w:val="none" w:sz="0" w:space="0" w:color="auto"/>
        <w:bottom w:val="none" w:sz="0" w:space="0" w:color="auto"/>
        <w:right w:val="none" w:sz="0" w:space="0" w:color="auto"/>
      </w:divBdr>
    </w:div>
    <w:div w:id="1328635098">
      <w:bodyDiv w:val="1"/>
      <w:marLeft w:val="0"/>
      <w:marRight w:val="0"/>
      <w:marTop w:val="0"/>
      <w:marBottom w:val="0"/>
      <w:divBdr>
        <w:top w:val="none" w:sz="0" w:space="0" w:color="auto"/>
        <w:left w:val="none" w:sz="0" w:space="0" w:color="auto"/>
        <w:bottom w:val="none" w:sz="0" w:space="0" w:color="auto"/>
        <w:right w:val="none" w:sz="0" w:space="0" w:color="auto"/>
      </w:divBdr>
    </w:div>
    <w:div w:id="1448886747">
      <w:bodyDiv w:val="1"/>
      <w:marLeft w:val="0"/>
      <w:marRight w:val="0"/>
      <w:marTop w:val="0"/>
      <w:marBottom w:val="0"/>
      <w:divBdr>
        <w:top w:val="none" w:sz="0" w:space="0" w:color="auto"/>
        <w:left w:val="none" w:sz="0" w:space="0" w:color="auto"/>
        <w:bottom w:val="none" w:sz="0" w:space="0" w:color="auto"/>
        <w:right w:val="none" w:sz="0" w:space="0" w:color="auto"/>
      </w:divBdr>
    </w:div>
    <w:div w:id="1592469019">
      <w:bodyDiv w:val="1"/>
      <w:marLeft w:val="0"/>
      <w:marRight w:val="0"/>
      <w:marTop w:val="0"/>
      <w:marBottom w:val="0"/>
      <w:divBdr>
        <w:top w:val="none" w:sz="0" w:space="0" w:color="auto"/>
        <w:left w:val="none" w:sz="0" w:space="0" w:color="auto"/>
        <w:bottom w:val="none" w:sz="0" w:space="0" w:color="auto"/>
        <w:right w:val="none" w:sz="0" w:space="0" w:color="auto"/>
      </w:divBdr>
    </w:div>
    <w:div w:id="17356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5846-FADF-4C51-ABA6-7F58B996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6779</Words>
  <Characters>37285</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2018-11-27T19:58:00Z</cp:lastPrinted>
  <dcterms:created xsi:type="dcterms:W3CDTF">2018-10-04T18:47:00Z</dcterms:created>
  <dcterms:modified xsi:type="dcterms:W3CDTF">2018-11-27T20:02:00Z</dcterms:modified>
</cp:coreProperties>
</file>